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31" w:rsidRDefault="00894731" w:rsidP="00894731">
      <w:pPr>
        <w:contextualSpacing/>
        <w:jc w:val="center"/>
      </w:pPr>
      <w:r>
        <w:t>Patterns in Mathematics</w:t>
      </w:r>
    </w:p>
    <w:p w:rsidR="00894731" w:rsidRDefault="00894731" w:rsidP="00894731">
      <w:pPr>
        <w:contextualSpacing/>
        <w:jc w:val="center"/>
      </w:pPr>
      <w:r>
        <w:t xml:space="preserve"> Final</w:t>
      </w:r>
    </w:p>
    <w:p w:rsidR="00894731" w:rsidRDefault="00894731" w:rsidP="00894731">
      <w:pPr>
        <w:contextualSpacing/>
      </w:pPr>
      <w:r>
        <w:t>Dr. McGowan</w:t>
      </w:r>
      <w:r>
        <w:tab/>
      </w:r>
      <w:r>
        <w:tab/>
      </w:r>
      <w:r>
        <w:tab/>
      </w:r>
      <w:r>
        <w:tab/>
      </w:r>
      <w:r>
        <w:tab/>
      </w:r>
      <w:r>
        <w:tab/>
      </w:r>
      <w:r>
        <w:tab/>
      </w:r>
      <w:r>
        <w:tab/>
        <w:t>Name_________________</w:t>
      </w:r>
    </w:p>
    <w:p w:rsidR="00894731" w:rsidRDefault="00894731" w:rsidP="00894731">
      <w:pPr>
        <w:contextualSpacing/>
      </w:pPr>
      <w:r>
        <w:t>Department of Mathematics</w:t>
      </w:r>
      <w:r>
        <w:tab/>
      </w:r>
      <w:r>
        <w:tab/>
      </w:r>
      <w:r>
        <w:tab/>
      </w:r>
      <w:r>
        <w:tab/>
      </w:r>
      <w:r>
        <w:tab/>
      </w:r>
      <w:r>
        <w:tab/>
      </w:r>
      <w:r w:rsidR="00203C24">
        <w:t>December 5, 2012</w:t>
      </w:r>
    </w:p>
    <w:p w:rsidR="00894731" w:rsidRDefault="00894731" w:rsidP="00894731">
      <w:pPr>
        <w:contextualSpacing/>
      </w:pPr>
    </w:p>
    <w:p w:rsidR="00894731" w:rsidRPr="00C10A5F" w:rsidRDefault="00894731"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t xml:space="preserve">    In each of the diagrams below, with the given road system from A to B, how many paths are there from A to B, if the only possible moves are up or to the right?</w:t>
      </w:r>
    </w:p>
    <w:p w:rsidR="00894731" w:rsidRPr="00C10A5F" w:rsidRDefault="00894731" w:rsidP="00894731">
      <w:pPr>
        <w:pStyle w:val="ListParagraph"/>
        <w:ind w:left="0"/>
        <w:rPr>
          <w:rFonts w:ascii="Times New Roman" w:hAnsi="Times New Roman"/>
          <w:sz w:val="20"/>
          <w:szCs w:val="20"/>
        </w:rPr>
      </w:pPr>
    </w:p>
    <w:p w:rsidR="00894731" w:rsidRPr="00C10A5F" w:rsidRDefault="009B0CAE" w:rsidP="00894731">
      <w:pPr>
        <w:pStyle w:val="ListParagraph"/>
        <w:numPr>
          <w:ilvl w:val="1"/>
          <w:numId w:val="1"/>
        </w:numPr>
        <w:rPr>
          <w:rFonts w:ascii="Times New Roman" w:hAnsi="Times New Roman"/>
          <w:sz w:val="20"/>
          <w:szCs w:val="20"/>
        </w:rPr>
      </w:pPr>
      <w:r w:rsidRPr="00C10A5F">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27.5pt;margin-top:14.05pt;width:0;height:1in;z-index:251662336" o:connectortype="straight"/>
        </w:pict>
      </w:r>
      <w:r w:rsidRPr="00C10A5F">
        <w:rPr>
          <w:rFonts w:ascii="Times New Roman" w:hAnsi="Times New Roman"/>
          <w:noProof/>
          <w:sz w:val="20"/>
          <w:szCs w:val="20"/>
        </w:rPr>
        <w:pict>
          <v:rect id="_x0000_s1026" style="position:absolute;left:0;text-align:left;margin-left:91.5pt;margin-top:14.05pt;width:1in;height:1in;z-index:251660288"/>
        </w:pict>
      </w:r>
      <w:r w:rsidR="00894731" w:rsidRPr="00C10A5F">
        <w:rPr>
          <w:rFonts w:ascii="Times New Roman" w:hAnsi="Times New Roman"/>
          <w:sz w:val="20"/>
          <w:szCs w:val="20"/>
        </w:rPr>
        <w:t xml:space="preserve">                                     B</w:t>
      </w:r>
    </w:p>
    <w:p w:rsidR="00894731" w:rsidRPr="00C10A5F" w:rsidRDefault="00894731" w:rsidP="00894731">
      <w:pPr>
        <w:rPr>
          <w:rFonts w:ascii="Times New Roman" w:hAnsi="Times New Roman"/>
          <w:sz w:val="20"/>
          <w:szCs w:val="20"/>
        </w:rPr>
      </w:pPr>
    </w:p>
    <w:p w:rsidR="00894731" w:rsidRPr="00C10A5F" w:rsidRDefault="009B0CAE" w:rsidP="00894731">
      <w:pPr>
        <w:rPr>
          <w:rFonts w:ascii="Times New Roman" w:hAnsi="Times New Roman"/>
          <w:sz w:val="20"/>
          <w:szCs w:val="20"/>
        </w:rPr>
      </w:pPr>
      <w:r w:rsidRPr="00C10A5F">
        <w:rPr>
          <w:rFonts w:ascii="Times New Roman" w:hAnsi="Times New Roman"/>
          <w:noProof/>
          <w:sz w:val="20"/>
          <w:szCs w:val="20"/>
        </w:rPr>
        <w:pict>
          <v:shape id="_x0000_s1027" type="#_x0000_t32" style="position:absolute;margin-left:91.5pt;margin-top:.7pt;width:1in;height:0;z-index:251661312" o:connectortype="straight"/>
        </w:pict>
      </w:r>
    </w:p>
    <w:p w:rsidR="00894731" w:rsidRPr="00C10A5F" w:rsidRDefault="00894731" w:rsidP="00894731">
      <w:pPr>
        <w:ind w:left="1440"/>
        <w:rPr>
          <w:rFonts w:ascii="Times New Roman" w:hAnsi="Times New Roman"/>
          <w:sz w:val="20"/>
          <w:szCs w:val="20"/>
        </w:rPr>
      </w:pPr>
      <w:r w:rsidRPr="00C10A5F">
        <w:rPr>
          <w:rFonts w:ascii="Times New Roman" w:hAnsi="Times New Roman"/>
          <w:sz w:val="20"/>
          <w:szCs w:val="20"/>
        </w:rPr>
        <w:t>A</w:t>
      </w:r>
    </w:p>
    <w:p w:rsidR="00894731" w:rsidRPr="00C10A5F" w:rsidRDefault="00894731" w:rsidP="00894731">
      <w:pPr>
        <w:ind w:left="1440"/>
        <w:rPr>
          <w:rFonts w:ascii="Times New Roman" w:hAnsi="Times New Roman"/>
          <w:sz w:val="20"/>
          <w:szCs w:val="20"/>
        </w:rPr>
      </w:pPr>
    </w:p>
    <w:p w:rsidR="00894731" w:rsidRPr="00C10A5F" w:rsidRDefault="00894731" w:rsidP="00894731">
      <w:pPr>
        <w:ind w:left="1440"/>
        <w:rPr>
          <w:rFonts w:ascii="Times New Roman" w:hAnsi="Times New Roman"/>
          <w:sz w:val="20"/>
          <w:szCs w:val="20"/>
        </w:rPr>
      </w:pPr>
    </w:p>
    <w:p w:rsidR="00894731" w:rsidRPr="00C10A5F" w:rsidRDefault="009B0CAE" w:rsidP="00894731">
      <w:pPr>
        <w:pStyle w:val="ListParagraph"/>
        <w:numPr>
          <w:ilvl w:val="1"/>
          <w:numId w:val="1"/>
        </w:numPr>
        <w:rPr>
          <w:rFonts w:ascii="Times New Roman" w:hAnsi="Times New Roman"/>
          <w:sz w:val="20"/>
          <w:szCs w:val="20"/>
        </w:rPr>
      </w:pPr>
      <w:r w:rsidRPr="00C10A5F">
        <w:rPr>
          <w:rFonts w:ascii="Times New Roman" w:hAnsi="Times New Roman"/>
          <w:noProof/>
          <w:sz w:val="20"/>
          <w:szCs w:val="20"/>
        </w:rPr>
        <w:pict>
          <v:shape id="_x0000_s1033" type="#_x0000_t32" style="position:absolute;left:0;text-align:left;margin-left:108.75pt;margin-top:7.55pt;width:0;height:1in;z-index:251667456" o:connectortype="straight"/>
        </w:pict>
      </w:r>
      <w:r w:rsidRPr="00C10A5F">
        <w:rPr>
          <w:rFonts w:ascii="Times New Roman" w:hAnsi="Times New Roman"/>
          <w:noProof/>
          <w:sz w:val="20"/>
          <w:szCs w:val="20"/>
        </w:rPr>
        <w:pict>
          <v:shape id="_x0000_s1032" type="#_x0000_t32" style="position:absolute;left:0;text-align:left;margin-left:128.25pt;margin-top:7.55pt;width:0;height:1in;z-index:251666432" o:connectortype="straight"/>
        </w:pict>
      </w:r>
      <w:r w:rsidRPr="00C10A5F">
        <w:rPr>
          <w:rFonts w:ascii="Times New Roman" w:hAnsi="Times New Roman"/>
          <w:noProof/>
          <w:sz w:val="20"/>
          <w:szCs w:val="20"/>
        </w:rPr>
        <w:pict>
          <v:rect id="_x0000_s1029" style="position:absolute;left:0;text-align:left;margin-left:91.5pt;margin-top:7.55pt;width:1in;height:1in;z-index:251663360"/>
        </w:pict>
      </w:r>
      <w:r w:rsidR="00894731" w:rsidRPr="00C10A5F">
        <w:rPr>
          <w:rFonts w:ascii="Times New Roman" w:hAnsi="Times New Roman"/>
          <w:sz w:val="20"/>
          <w:szCs w:val="20"/>
        </w:rPr>
        <w:t xml:space="preserve">                                      B</w:t>
      </w:r>
    </w:p>
    <w:p w:rsidR="00894731" w:rsidRPr="00C10A5F" w:rsidRDefault="009B0CAE" w:rsidP="00894731">
      <w:pPr>
        <w:rPr>
          <w:rFonts w:ascii="Times New Roman" w:hAnsi="Times New Roman"/>
          <w:sz w:val="20"/>
          <w:szCs w:val="20"/>
        </w:rPr>
      </w:pPr>
      <w:r w:rsidRPr="00C10A5F">
        <w:rPr>
          <w:rFonts w:ascii="Times New Roman" w:hAnsi="Times New Roman"/>
          <w:noProof/>
          <w:sz w:val="20"/>
          <w:szCs w:val="20"/>
        </w:rPr>
        <w:pict>
          <v:shape id="_x0000_s1030" type="#_x0000_t32" style="position:absolute;margin-left:91.5pt;margin-top:19.55pt;width:1in;height:0;z-index:251664384" o:connectortype="straight"/>
        </w:pict>
      </w:r>
    </w:p>
    <w:p w:rsidR="00894731" w:rsidRPr="00C10A5F" w:rsidRDefault="009B0CAE" w:rsidP="00894731">
      <w:pPr>
        <w:rPr>
          <w:rFonts w:ascii="Times New Roman" w:hAnsi="Times New Roman"/>
          <w:sz w:val="20"/>
          <w:szCs w:val="20"/>
        </w:rPr>
      </w:pPr>
      <w:r w:rsidRPr="00C10A5F">
        <w:rPr>
          <w:rFonts w:ascii="Times New Roman" w:hAnsi="Times New Roman"/>
          <w:noProof/>
          <w:sz w:val="20"/>
          <w:szCs w:val="20"/>
        </w:rPr>
        <w:pict>
          <v:shape id="_x0000_s1031" type="#_x0000_t32" style="position:absolute;margin-left:91.5pt;margin-top:12.1pt;width:1in;height:0;z-index:251665408" o:connectortype="straight"/>
        </w:pict>
      </w:r>
    </w:p>
    <w:p w:rsidR="00894731" w:rsidRPr="00C10A5F" w:rsidRDefault="00894731" w:rsidP="00894731">
      <w:pPr>
        <w:ind w:left="1440"/>
        <w:rPr>
          <w:rFonts w:ascii="Times New Roman" w:hAnsi="Times New Roman"/>
          <w:sz w:val="20"/>
          <w:szCs w:val="20"/>
        </w:rPr>
      </w:pPr>
      <w:r w:rsidRPr="00C10A5F">
        <w:rPr>
          <w:rFonts w:ascii="Times New Roman" w:hAnsi="Times New Roman"/>
          <w:sz w:val="20"/>
          <w:szCs w:val="20"/>
        </w:rPr>
        <w:t>A</w:t>
      </w:r>
    </w:p>
    <w:p w:rsidR="00894731" w:rsidRPr="00C10A5F" w:rsidRDefault="00894731" w:rsidP="00894731">
      <w:pPr>
        <w:ind w:left="1440"/>
        <w:rPr>
          <w:rFonts w:ascii="Times New Roman" w:hAnsi="Times New Roman"/>
          <w:sz w:val="20"/>
          <w:szCs w:val="20"/>
        </w:rPr>
      </w:pPr>
    </w:p>
    <w:p w:rsidR="00894731" w:rsidRPr="00C10A5F" w:rsidRDefault="00894731" w:rsidP="00894731">
      <w:pPr>
        <w:pStyle w:val="ListParagraph"/>
        <w:numPr>
          <w:ilvl w:val="1"/>
          <w:numId w:val="1"/>
        </w:numPr>
        <w:rPr>
          <w:rFonts w:ascii="Times New Roman" w:hAnsi="Times New Roman"/>
          <w:sz w:val="20"/>
          <w:szCs w:val="20"/>
        </w:rPr>
      </w:pPr>
      <w:r w:rsidRPr="00C10A5F">
        <w:rPr>
          <w:rFonts w:ascii="Times New Roman" w:hAnsi="Times New Roman"/>
          <w:sz w:val="20"/>
          <w:szCs w:val="20"/>
        </w:rPr>
        <w:t xml:space="preserve">  Careful!  Count!                          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288"/>
        <w:gridCol w:w="288"/>
        <w:gridCol w:w="288"/>
        <w:gridCol w:w="288"/>
        <w:gridCol w:w="288"/>
        <w:gridCol w:w="288"/>
        <w:gridCol w:w="288"/>
        <w:gridCol w:w="288"/>
        <w:gridCol w:w="288"/>
      </w:tblGrid>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r w:rsidR="00894731" w:rsidRPr="00C10A5F" w:rsidTr="000802FE">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c>
          <w:tcPr>
            <w:tcW w:w="288" w:type="dxa"/>
          </w:tcPr>
          <w:p w:rsidR="00894731" w:rsidRPr="00C10A5F" w:rsidRDefault="00894731" w:rsidP="000802FE">
            <w:pPr>
              <w:pStyle w:val="ListParagraph"/>
              <w:spacing w:after="0" w:line="240" w:lineRule="auto"/>
              <w:ind w:left="0"/>
              <w:rPr>
                <w:rFonts w:ascii="Times New Roman" w:hAnsi="Times New Roman"/>
                <w:sz w:val="20"/>
                <w:szCs w:val="20"/>
              </w:rPr>
            </w:pPr>
          </w:p>
        </w:tc>
      </w:tr>
    </w:tbl>
    <w:p w:rsidR="00894731" w:rsidRDefault="00894731"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t xml:space="preserve"> The fine that was imposed for the crime of dismantling 90% of the trolley system in 1949 was $5,000.  If that money were put in a bank and earned 7% simple interest since then, how much money would there be?</w:t>
      </w:r>
    </w:p>
    <w:p w:rsidR="006B4F2F" w:rsidRDefault="006B4F2F" w:rsidP="006B4F2F">
      <w:pPr>
        <w:rPr>
          <w:rFonts w:ascii="Times New Roman" w:hAnsi="Times New Roman"/>
          <w:sz w:val="20"/>
          <w:szCs w:val="20"/>
        </w:rPr>
      </w:pPr>
    </w:p>
    <w:p w:rsidR="006B4F2F" w:rsidRDefault="006B4F2F" w:rsidP="006B4F2F">
      <w:pPr>
        <w:rPr>
          <w:rFonts w:ascii="Times New Roman" w:hAnsi="Times New Roman"/>
          <w:sz w:val="20"/>
          <w:szCs w:val="20"/>
        </w:rPr>
      </w:pPr>
    </w:p>
    <w:p w:rsidR="006B4F2F" w:rsidRDefault="006B4F2F" w:rsidP="006B4F2F">
      <w:pPr>
        <w:rPr>
          <w:rFonts w:ascii="Times New Roman" w:hAnsi="Times New Roman"/>
          <w:sz w:val="20"/>
          <w:szCs w:val="20"/>
        </w:rPr>
      </w:pPr>
    </w:p>
    <w:p w:rsidR="006B4F2F" w:rsidRPr="006B4F2F" w:rsidRDefault="006B4F2F" w:rsidP="006B4F2F">
      <w:pPr>
        <w:rPr>
          <w:rFonts w:ascii="Times New Roman" w:hAnsi="Times New Roman"/>
          <w:sz w:val="20"/>
          <w:szCs w:val="20"/>
        </w:rPr>
      </w:pPr>
    </w:p>
    <w:p w:rsidR="00894731" w:rsidRPr="006555C9" w:rsidRDefault="00894731"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lastRenderedPageBreak/>
        <w:t xml:space="preserve">Recall that Arrhenius’s law </w:t>
      </w:r>
      <w:proofErr w:type="gramStart"/>
      <w:r w:rsidRPr="00C10A5F">
        <w:rPr>
          <w:rFonts w:ascii="Times New Roman" w:hAnsi="Times New Roman"/>
          <w:sz w:val="20"/>
          <w:szCs w:val="20"/>
        </w:rPr>
        <w:t xml:space="preserve">is </w:t>
      </w:r>
      <m:oMath>
        <w:proofErr w:type="gramEnd"/>
        <m:r>
          <w:rPr>
            <w:rFonts w:ascii="Times New Roman" w:hAnsi="Times New Roman"/>
            <w:sz w:val="20"/>
            <w:szCs w:val="20"/>
          </w:rPr>
          <m:t>∆</m:t>
        </m:r>
        <m:r>
          <w:rPr>
            <w:rFonts w:ascii="Cambria Math" w:hAnsi="Cambria Math"/>
            <w:sz w:val="20"/>
            <w:szCs w:val="20"/>
          </w:rPr>
          <m:t>F</m:t>
        </m:r>
        <m:r>
          <w:rPr>
            <w:rFonts w:ascii="Cambria Math" w:hAnsi="Times New Roman"/>
            <w:sz w:val="20"/>
            <w:szCs w:val="20"/>
          </w:rPr>
          <m:t xml:space="preserve">= </m:t>
        </m:r>
        <m:r>
          <w:rPr>
            <w:rFonts w:ascii="Cambria Math" w:hAnsi="Cambria Math"/>
            <w:sz w:val="20"/>
            <w:szCs w:val="20"/>
          </w:rPr>
          <m:t>α</m:t>
        </m:r>
        <m:r>
          <m:rPr>
            <m:sty m:val="p"/>
          </m:rPr>
          <w:rPr>
            <w:rFonts w:ascii="Cambria Math" w:hAnsi="Times New Roman"/>
            <w:sz w:val="20"/>
            <w:szCs w:val="20"/>
          </w:rPr>
          <m:t>ln</m:t>
        </m:r>
        <m:r>
          <m:rPr>
            <m:sty m:val="p"/>
          </m:rPr>
          <w:rPr>
            <w:rFonts w:ascii="Cambria Math" w:hAnsi="Cambria Math"/>
            <w:sz w:val="20"/>
            <w:szCs w:val="20"/>
          </w:rPr>
          <m:t>⁡</m:t>
        </m:r>
        <m:d>
          <m:dPr>
            <m:ctrlPr>
              <w:rPr>
                <w:rFonts w:ascii="Cambria Math" w:hAnsi="Times New Roman"/>
                <w:i/>
                <w:sz w:val="20"/>
                <w:szCs w:val="20"/>
              </w:rPr>
            </m:ctrlPr>
          </m:dPr>
          <m:e>
            <m:f>
              <m:fPr>
                <m:ctrlPr>
                  <w:rPr>
                    <w:rFonts w:ascii="Cambria Math" w:hAnsi="Times New Roman"/>
                    <w:i/>
                    <w:sz w:val="20"/>
                    <w:szCs w:val="20"/>
                  </w:rPr>
                </m:ctrlPr>
              </m:fPr>
              <m:num>
                <m:r>
                  <w:rPr>
                    <w:rFonts w:ascii="Cambria Math" w:hAnsi="Cambria Math"/>
                    <w:sz w:val="20"/>
                    <w:szCs w:val="20"/>
                  </w:rPr>
                  <m:t>C</m:t>
                </m:r>
              </m:num>
              <m:den>
                <m:sSub>
                  <m:sSubPr>
                    <m:ctrlPr>
                      <w:rPr>
                        <w:rFonts w:ascii="Cambria Math" w:hAnsi="Times New Roman"/>
                        <w:i/>
                        <w:sz w:val="20"/>
                        <w:szCs w:val="20"/>
                      </w:rPr>
                    </m:ctrlPr>
                  </m:sSubPr>
                  <m:e>
                    <m:r>
                      <w:rPr>
                        <w:rFonts w:ascii="Cambria Math" w:hAnsi="Cambria Math"/>
                        <w:sz w:val="20"/>
                        <w:szCs w:val="20"/>
                      </w:rPr>
                      <m:t>C</m:t>
                    </m:r>
                  </m:e>
                  <m:sub>
                    <m:r>
                      <w:rPr>
                        <w:rFonts w:ascii="Cambria Math" w:hAnsi="Times New Roman"/>
                        <w:sz w:val="20"/>
                        <w:szCs w:val="20"/>
                      </w:rPr>
                      <m:t>0</m:t>
                    </m:r>
                  </m:sub>
                </m:sSub>
              </m:den>
            </m:f>
          </m:e>
        </m:d>
      </m:oMath>
      <w:r w:rsidRPr="00C10A5F">
        <w:rPr>
          <w:rFonts w:ascii="Times New Roman" w:eastAsia="Times New Roman" w:hAnsi="Times New Roman"/>
          <w:sz w:val="20"/>
          <w:szCs w:val="20"/>
        </w:rPr>
        <w:t xml:space="preserve">, where </w:t>
      </w:r>
      <w:r w:rsidR="006555C9">
        <w:rPr>
          <w:rFonts w:ascii="Times New Roman" w:eastAsia="Times New Roman" w:hAnsi="Times New Roman"/>
          <w:sz w:val="20"/>
          <w:szCs w:val="20"/>
        </w:rPr>
        <w:t>∆</w:t>
      </w:r>
      <w:r w:rsidRPr="00C10A5F">
        <w:rPr>
          <w:rFonts w:ascii="Times New Roman" w:eastAsia="Times New Roman" w:hAnsi="Times New Roman"/>
          <w:sz w:val="20"/>
          <w:szCs w:val="20"/>
        </w:rPr>
        <w:t xml:space="preserve">F is the amount of </w:t>
      </w:r>
      <w:proofErr w:type="spellStart"/>
      <w:r w:rsidRPr="00C10A5F">
        <w:rPr>
          <w:rFonts w:ascii="Times New Roman" w:eastAsia="Times New Roman" w:hAnsi="Times New Roman"/>
          <w:sz w:val="20"/>
          <w:szCs w:val="20"/>
        </w:rPr>
        <w:t>radiative</w:t>
      </w:r>
      <w:proofErr w:type="spellEnd"/>
      <w:r w:rsidRPr="00C10A5F">
        <w:rPr>
          <w:rFonts w:ascii="Times New Roman" w:eastAsia="Times New Roman" w:hAnsi="Times New Roman"/>
          <w:sz w:val="20"/>
          <w:szCs w:val="20"/>
        </w:rPr>
        <w:t xml:space="preserve"> forcing (extra heat power from the sun),  C is the current level of CO</w:t>
      </w:r>
      <w:r w:rsidRPr="00C10A5F">
        <w:rPr>
          <w:rFonts w:ascii="Times New Roman" w:eastAsia="Times New Roman" w:hAnsi="Times New Roman"/>
          <w:sz w:val="20"/>
          <w:szCs w:val="20"/>
          <w:vertAlign w:val="subscript"/>
        </w:rPr>
        <w:t>2</w:t>
      </w:r>
      <w:r w:rsidRPr="00C10A5F">
        <w:rPr>
          <w:rFonts w:ascii="Times New Roman" w:eastAsia="Times New Roman" w:hAnsi="Times New Roman"/>
          <w:sz w:val="20"/>
          <w:szCs w:val="20"/>
        </w:rPr>
        <w:t xml:space="preserve"> in the atmosphere (about 390), C</w:t>
      </w:r>
      <w:r w:rsidRPr="00C10A5F">
        <w:rPr>
          <w:rFonts w:ascii="Times New Roman" w:eastAsia="Times New Roman" w:hAnsi="Times New Roman"/>
          <w:sz w:val="20"/>
          <w:szCs w:val="20"/>
          <w:vertAlign w:val="subscript"/>
        </w:rPr>
        <w:t>0</w:t>
      </w:r>
      <w:r w:rsidRPr="00C10A5F">
        <w:rPr>
          <w:rFonts w:ascii="Times New Roman" w:eastAsia="Times New Roman" w:hAnsi="Times New Roman"/>
          <w:sz w:val="20"/>
          <w:szCs w:val="20"/>
        </w:rPr>
        <w:t xml:space="preserve"> is the baseline amount of CO</w:t>
      </w:r>
      <w:r w:rsidRPr="00C10A5F">
        <w:rPr>
          <w:rFonts w:ascii="Times New Roman" w:eastAsia="Times New Roman" w:hAnsi="Times New Roman"/>
          <w:sz w:val="20"/>
          <w:szCs w:val="20"/>
          <w:vertAlign w:val="subscript"/>
        </w:rPr>
        <w:t>2</w:t>
      </w:r>
      <w:r w:rsidRPr="00C10A5F">
        <w:rPr>
          <w:rFonts w:ascii="Times New Roman" w:eastAsia="Times New Roman" w:hAnsi="Times New Roman"/>
          <w:sz w:val="20"/>
          <w:szCs w:val="20"/>
        </w:rPr>
        <w:t xml:space="preserve"> in the atmosphere (from pre-industrialization – about 275), and </w:t>
      </w:r>
      <w:r w:rsidR="006555C9">
        <w:rPr>
          <w:rFonts w:ascii="Times New Roman" w:eastAsia="Times New Roman" w:hAnsi="Times New Roman"/>
          <w:sz w:val="20"/>
          <w:szCs w:val="20"/>
        </w:rPr>
        <w:sym w:font="Symbol" w:char="F061"/>
      </w:r>
      <w:r w:rsidRPr="00C10A5F">
        <w:rPr>
          <w:rFonts w:ascii="Times New Roman" w:eastAsia="Times New Roman" w:hAnsi="Times New Roman"/>
          <w:sz w:val="20"/>
          <w:szCs w:val="20"/>
        </w:rPr>
        <w:t xml:space="preserve"> is 6.3.  </w:t>
      </w:r>
      <w:proofErr w:type="gramStart"/>
      <w:r w:rsidRPr="00C10A5F">
        <w:rPr>
          <w:rFonts w:ascii="Times New Roman" w:eastAsia="Times New Roman" w:hAnsi="Times New Roman"/>
          <w:sz w:val="20"/>
          <w:szCs w:val="20"/>
        </w:rPr>
        <w:t xml:space="preserve">Compute  </w:t>
      </w:r>
      <w:r w:rsidR="006555C9">
        <w:rPr>
          <w:rFonts w:ascii="Times New Roman" w:eastAsia="Times New Roman" w:hAnsi="Times New Roman"/>
          <w:sz w:val="20"/>
          <w:szCs w:val="20"/>
        </w:rPr>
        <w:t>∆</w:t>
      </w:r>
      <w:proofErr w:type="gramEnd"/>
      <w:r w:rsidRPr="00C10A5F">
        <w:rPr>
          <w:rFonts w:ascii="Times New Roman" w:eastAsia="Times New Roman" w:hAnsi="Times New Roman"/>
          <w:sz w:val="20"/>
          <w:szCs w:val="20"/>
        </w:rPr>
        <w:t>F.</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Pr="00C10A5F" w:rsidRDefault="00894731" w:rsidP="00894731">
      <w:pPr>
        <w:pStyle w:val="NormalWeb"/>
        <w:numPr>
          <w:ilvl w:val="0"/>
          <w:numId w:val="1"/>
        </w:numPr>
        <w:rPr>
          <w:sz w:val="20"/>
          <w:szCs w:val="20"/>
        </w:rPr>
      </w:pPr>
      <w:r w:rsidRPr="00C10A5F">
        <w:rPr>
          <w:sz w:val="20"/>
          <w:szCs w:val="20"/>
        </w:rPr>
        <w:t>Units of energy.</w:t>
      </w:r>
    </w:p>
    <w:p w:rsidR="00894731" w:rsidRDefault="00894731" w:rsidP="00894731">
      <w:pPr>
        <w:pStyle w:val="NormalWeb"/>
        <w:numPr>
          <w:ilvl w:val="1"/>
          <w:numId w:val="1"/>
        </w:numPr>
        <w:rPr>
          <w:sz w:val="20"/>
          <w:szCs w:val="20"/>
        </w:rPr>
      </w:pPr>
      <w:r w:rsidRPr="00C10A5F">
        <w:rPr>
          <w:sz w:val="20"/>
          <w:szCs w:val="20"/>
        </w:rPr>
        <w:t xml:space="preserve">If you burn a 100 Watt light bulb </w:t>
      </w:r>
      <w:proofErr w:type="gramStart"/>
      <w:r w:rsidRPr="00C10A5F">
        <w:rPr>
          <w:sz w:val="20"/>
          <w:szCs w:val="20"/>
        </w:rPr>
        <w:t>for  250</w:t>
      </w:r>
      <w:proofErr w:type="gramEnd"/>
      <w:r w:rsidRPr="00C10A5F">
        <w:rPr>
          <w:sz w:val="20"/>
          <w:szCs w:val="20"/>
        </w:rPr>
        <w:t xml:space="preserve"> hours, how many kilowatt-hours (kWh) of energy is this?</w:t>
      </w:r>
    </w:p>
    <w:p w:rsidR="006555C9" w:rsidRDefault="006555C9" w:rsidP="006555C9">
      <w:pPr>
        <w:pStyle w:val="NormalWeb"/>
        <w:rPr>
          <w:sz w:val="20"/>
          <w:szCs w:val="20"/>
        </w:rPr>
      </w:pPr>
    </w:p>
    <w:p w:rsidR="006555C9" w:rsidRDefault="006555C9" w:rsidP="006555C9">
      <w:pPr>
        <w:pStyle w:val="NormalWeb"/>
        <w:rPr>
          <w:sz w:val="20"/>
          <w:szCs w:val="20"/>
        </w:rPr>
      </w:pPr>
    </w:p>
    <w:p w:rsidR="006555C9" w:rsidRPr="00C10A5F" w:rsidRDefault="006555C9" w:rsidP="006555C9">
      <w:pPr>
        <w:pStyle w:val="NormalWeb"/>
        <w:rPr>
          <w:sz w:val="20"/>
          <w:szCs w:val="20"/>
        </w:rPr>
      </w:pPr>
    </w:p>
    <w:p w:rsidR="00894731" w:rsidRDefault="00894731" w:rsidP="00894731">
      <w:pPr>
        <w:pStyle w:val="NormalWeb"/>
        <w:numPr>
          <w:ilvl w:val="1"/>
          <w:numId w:val="1"/>
        </w:numPr>
        <w:rPr>
          <w:sz w:val="20"/>
          <w:szCs w:val="20"/>
        </w:rPr>
      </w:pPr>
      <w:r w:rsidRPr="00C10A5F">
        <w:rPr>
          <w:sz w:val="20"/>
          <w:szCs w:val="20"/>
        </w:rPr>
        <w:t>Suppose 1 kWh = 3.6(10</w:t>
      </w:r>
      <w:r w:rsidRPr="00C10A5F">
        <w:rPr>
          <w:sz w:val="20"/>
          <w:szCs w:val="20"/>
          <w:vertAlign w:val="superscript"/>
        </w:rPr>
        <w:t>5</w:t>
      </w:r>
      <w:r w:rsidRPr="00C10A5F">
        <w:rPr>
          <w:sz w:val="20"/>
          <w:szCs w:val="20"/>
        </w:rPr>
        <w:t xml:space="preserve">) J.  How many Joules does it take to burn your 100 W light </w:t>
      </w:r>
      <w:proofErr w:type="gramStart"/>
      <w:r w:rsidRPr="00C10A5F">
        <w:rPr>
          <w:sz w:val="20"/>
          <w:szCs w:val="20"/>
        </w:rPr>
        <w:t>bulb</w:t>
      </w:r>
      <w:proofErr w:type="gramEnd"/>
      <w:r w:rsidRPr="00C10A5F">
        <w:rPr>
          <w:sz w:val="20"/>
          <w:szCs w:val="20"/>
        </w:rPr>
        <w:t xml:space="preserve"> for 250 hours?</w:t>
      </w:r>
    </w:p>
    <w:p w:rsidR="006555C9" w:rsidRDefault="006555C9" w:rsidP="006555C9">
      <w:pPr>
        <w:pStyle w:val="NormalWeb"/>
        <w:rPr>
          <w:sz w:val="20"/>
          <w:szCs w:val="20"/>
        </w:rPr>
      </w:pPr>
    </w:p>
    <w:p w:rsidR="006555C9" w:rsidRDefault="006555C9" w:rsidP="006555C9">
      <w:pPr>
        <w:pStyle w:val="NormalWeb"/>
        <w:rPr>
          <w:sz w:val="20"/>
          <w:szCs w:val="20"/>
        </w:rPr>
      </w:pPr>
    </w:p>
    <w:p w:rsidR="006555C9" w:rsidRPr="00C10A5F" w:rsidRDefault="006555C9" w:rsidP="006555C9">
      <w:pPr>
        <w:pStyle w:val="NormalWeb"/>
        <w:rPr>
          <w:sz w:val="20"/>
          <w:szCs w:val="20"/>
        </w:rPr>
      </w:pPr>
    </w:p>
    <w:p w:rsidR="00894731" w:rsidRPr="00C10A5F" w:rsidRDefault="00894731"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t xml:space="preserve">Suppose City </w:t>
      </w:r>
      <w:proofErr w:type="gramStart"/>
      <w:r w:rsidRPr="00C10A5F">
        <w:rPr>
          <w:rFonts w:ascii="Times New Roman" w:hAnsi="Times New Roman"/>
          <w:sz w:val="20"/>
          <w:szCs w:val="20"/>
        </w:rPr>
        <w:t>A</w:t>
      </w:r>
      <w:proofErr w:type="gramEnd"/>
      <w:r w:rsidRPr="00C10A5F">
        <w:rPr>
          <w:rFonts w:ascii="Times New Roman" w:hAnsi="Times New Roman"/>
          <w:sz w:val="20"/>
          <w:szCs w:val="20"/>
        </w:rPr>
        <w:t xml:space="preserve"> builds 10 small power generating plants in succession, each producing 20 </w:t>
      </w:r>
      <w:r w:rsidR="0061746B" w:rsidRPr="00C10A5F">
        <w:rPr>
          <w:rFonts w:ascii="Times New Roman" w:hAnsi="Times New Roman"/>
          <w:sz w:val="20"/>
          <w:szCs w:val="20"/>
        </w:rPr>
        <w:t>MW of power, and it takes 10 hours</w:t>
      </w:r>
      <w:r w:rsidRPr="00C10A5F">
        <w:rPr>
          <w:rFonts w:ascii="Times New Roman" w:hAnsi="Times New Roman"/>
          <w:sz w:val="20"/>
          <w:szCs w:val="20"/>
        </w:rPr>
        <w:t xml:space="preserve"> to produce each one.  City B builds one large power generating plant, which produces 200 MW of power, and it takes 10</w:t>
      </w:r>
      <w:r w:rsidR="0061746B" w:rsidRPr="00C10A5F">
        <w:rPr>
          <w:rFonts w:ascii="Times New Roman" w:hAnsi="Times New Roman"/>
          <w:sz w:val="20"/>
          <w:szCs w:val="20"/>
        </w:rPr>
        <w:t>0</w:t>
      </w:r>
      <w:r w:rsidRPr="00C10A5F">
        <w:rPr>
          <w:rFonts w:ascii="Times New Roman" w:hAnsi="Times New Roman"/>
          <w:sz w:val="20"/>
          <w:szCs w:val="20"/>
        </w:rPr>
        <w:t xml:space="preserve"> </w:t>
      </w:r>
      <w:r w:rsidR="0061746B" w:rsidRPr="00C10A5F">
        <w:rPr>
          <w:rFonts w:ascii="Times New Roman" w:hAnsi="Times New Roman"/>
          <w:sz w:val="20"/>
          <w:szCs w:val="20"/>
        </w:rPr>
        <w:t>hours</w:t>
      </w:r>
      <w:r w:rsidRPr="00C10A5F">
        <w:rPr>
          <w:rFonts w:ascii="Times New Roman" w:hAnsi="Times New Roman"/>
          <w:sz w:val="20"/>
          <w:szCs w:val="20"/>
        </w:rPr>
        <w:t xml:space="preserve"> to build it. Each city begins building at the same time.</w:t>
      </w:r>
    </w:p>
    <w:p w:rsidR="00894731" w:rsidRDefault="006555C9" w:rsidP="00894731">
      <w:pPr>
        <w:pStyle w:val="ListParagraph"/>
        <w:numPr>
          <w:ilvl w:val="1"/>
          <w:numId w:val="1"/>
        </w:numPr>
        <w:rPr>
          <w:rFonts w:ascii="Times New Roman" w:hAnsi="Times New Roman"/>
          <w:sz w:val="20"/>
          <w:szCs w:val="20"/>
        </w:rPr>
      </w:pPr>
      <w:r>
        <w:rPr>
          <w:rFonts w:ascii="Times New Roman" w:hAnsi="Times New Roman"/>
          <w:sz w:val="20"/>
          <w:szCs w:val="20"/>
        </w:rPr>
        <w:t>After 20 hours</w:t>
      </w:r>
      <w:r w:rsidR="00894731" w:rsidRPr="00C10A5F">
        <w:rPr>
          <w:rFonts w:ascii="Times New Roman" w:hAnsi="Times New Roman"/>
          <w:sz w:val="20"/>
          <w:szCs w:val="20"/>
        </w:rPr>
        <w:t>, how much energy have City A’s power plants produced?  How much energy has City B’s plant produced?</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Default="006555C9" w:rsidP="00894731">
      <w:pPr>
        <w:pStyle w:val="ListParagraph"/>
        <w:numPr>
          <w:ilvl w:val="1"/>
          <w:numId w:val="1"/>
        </w:numPr>
        <w:rPr>
          <w:rFonts w:ascii="Times New Roman" w:hAnsi="Times New Roman"/>
          <w:sz w:val="20"/>
          <w:szCs w:val="20"/>
        </w:rPr>
      </w:pPr>
      <w:r>
        <w:rPr>
          <w:rFonts w:ascii="Times New Roman" w:hAnsi="Times New Roman"/>
          <w:sz w:val="20"/>
          <w:szCs w:val="20"/>
        </w:rPr>
        <w:t>After 30 hours</w:t>
      </w:r>
      <w:r w:rsidR="00894731" w:rsidRPr="00C10A5F">
        <w:rPr>
          <w:rFonts w:ascii="Times New Roman" w:hAnsi="Times New Roman"/>
          <w:sz w:val="20"/>
          <w:szCs w:val="20"/>
        </w:rPr>
        <w:t>, how much has each city’s power plants produced?</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Default="006555C9" w:rsidP="00894731">
      <w:pPr>
        <w:pStyle w:val="ListParagraph"/>
        <w:numPr>
          <w:ilvl w:val="1"/>
          <w:numId w:val="1"/>
        </w:numPr>
        <w:rPr>
          <w:rFonts w:ascii="Times New Roman" w:hAnsi="Times New Roman"/>
          <w:sz w:val="20"/>
          <w:szCs w:val="20"/>
        </w:rPr>
      </w:pPr>
      <w:r>
        <w:rPr>
          <w:rFonts w:ascii="Times New Roman" w:hAnsi="Times New Roman"/>
          <w:sz w:val="20"/>
          <w:szCs w:val="20"/>
        </w:rPr>
        <w:lastRenderedPageBreak/>
        <w:t>After 40 hours</w:t>
      </w:r>
      <w:r w:rsidR="00894731" w:rsidRPr="00C10A5F">
        <w:rPr>
          <w:rFonts w:ascii="Times New Roman" w:hAnsi="Times New Roman"/>
          <w:sz w:val="20"/>
          <w:szCs w:val="20"/>
        </w:rPr>
        <w:t>?</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Default="00894731" w:rsidP="00894731">
      <w:pPr>
        <w:pStyle w:val="ListParagraph"/>
        <w:numPr>
          <w:ilvl w:val="1"/>
          <w:numId w:val="1"/>
        </w:numPr>
        <w:rPr>
          <w:rFonts w:ascii="Times New Roman" w:hAnsi="Times New Roman"/>
          <w:sz w:val="20"/>
          <w:szCs w:val="20"/>
        </w:rPr>
      </w:pPr>
      <w:r w:rsidRPr="00C10A5F">
        <w:rPr>
          <w:rFonts w:ascii="Times New Roman" w:hAnsi="Times New Roman"/>
          <w:sz w:val="20"/>
          <w:szCs w:val="20"/>
        </w:rPr>
        <w:t>After 10</w:t>
      </w:r>
      <w:r w:rsidR="006555C9">
        <w:rPr>
          <w:rFonts w:ascii="Times New Roman" w:hAnsi="Times New Roman"/>
          <w:sz w:val="20"/>
          <w:szCs w:val="20"/>
        </w:rPr>
        <w:t>0</w:t>
      </w:r>
      <w:r w:rsidRPr="00C10A5F">
        <w:rPr>
          <w:rFonts w:ascii="Times New Roman" w:hAnsi="Times New Roman"/>
          <w:sz w:val="20"/>
          <w:szCs w:val="20"/>
        </w:rPr>
        <w:t xml:space="preserve"> </w:t>
      </w:r>
      <w:r w:rsidR="006555C9">
        <w:rPr>
          <w:rFonts w:ascii="Times New Roman" w:hAnsi="Times New Roman"/>
          <w:sz w:val="20"/>
          <w:szCs w:val="20"/>
        </w:rPr>
        <w:t>hours</w:t>
      </w:r>
      <w:r w:rsidRPr="00C10A5F">
        <w:rPr>
          <w:rFonts w:ascii="Times New Roman" w:hAnsi="Times New Roman"/>
          <w:sz w:val="20"/>
          <w:szCs w:val="20"/>
        </w:rPr>
        <w:t>?  11</w:t>
      </w:r>
      <w:r w:rsidR="006555C9">
        <w:rPr>
          <w:rFonts w:ascii="Times New Roman" w:hAnsi="Times New Roman"/>
          <w:sz w:val="20"/>
          <w:szCs w:val="20"/>
        </w:rPr>
        <w:t>0</w:t>
      </w:r>
      <w:r w:rsidRPr="00C10A5F">
        <w:rPr>
          <w:rFonts w:ascii="Times New Roman" w:hAnsi="Times New Roman"/>
          <w:sz w:val="20"/>
          <w:szCs w:val="20"/>
        </w:rPr>
        <w:t xml:space="preserve"> </w:t>
      </w:r>
      <w:r w:rsidR="006555C9">
        <w:rPr>
          <w:rFonts w:ascii="Times New Roman" w:hAnsi="Times New Roman"/>
          <w:sz w:val="20"/>
          <w:szCs w:val="20"/>
        </w:rPr>
        <w:t>hours</w:t>
      </w:r>
      <w:r w:rsidRPr="00C10A5F">
        <w:rPr>
          <w:rFonts w:ascii="Times New Roman" w:hAnsi="Times New Roman"/>
          <w:sz w:val="20"/>
          <w:szCs w:val="20"/>
        </w:rPr>
        <w:t>?</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Default="006555C9" w:rsidP="00894731">
      <w:pPr>
        <w:pStyle w:val="ListParagraph"/>
        <w:numPr>
          <w:ilvl w:val="1"/>
          <w:numId w:val="1"/>
        </w:numPr>
        <w:rPr>
          <w:rFonts w:ascii="Times New Roman" w:hAnsi="Times New Roman"/>
          <w:sz w:val="20"/>
          <w:szCs w:val="20"/>
        </w:rPr>
      </w:pPr>
      <w:r>
        <w:rPr>
          <w:rFonts w:ascii="Times New Roman" w:hAnsi="Times New Roman"/>
          <w:sz w:val="20"/>
          <w:szCs w:val="20"/>
        </w:rPr>
        <w:t>20 0 hours</w:t>
      </w:r>
      <w:r w:rsidR="00894731" w:rsidRPr="00C10A5F">
        <w:rPr>
          <w:rFonts w:ascii="Times New Roman" w:hAnsi="Times New Roman"/>
          <w:sz w:val="20"/>
          <w:szCs w:val="20"/>
        </w:rPr>
        <w:t>?</w:t>
      </w:r>
    </w:p>
    <w:p w:rsidR="006555C9" w:rsidRPr="006555C9" w:rsidRDefault="006555C9" w:rsidP="006555C9">
      <w:pPr>
        <w:pStyle w:val="ListParagraph"/>
        <w:rPr>
          <w:rFonts w:ascii="Times New Roman" w:hAnsi="Times New Roman"/>
          <w:sz w:val="20"/>
          <w:szCs w:val="20"/>
        </w:rPr>
      </w:pP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731" w:rsidRPr="00C10A5F" w:rsidRDefault="00894731" w:rsidP="006555C9">
      <w:pPr>
        <w:pStyle w:val="ListParagraph"/>
        <w:ind w:left="1440"/>
        <w:rPr>
          <w:rFonts w:ascii="Times New Roman" w:hAnsi="Times New Roman"/>
          <w:sz w:val="20"/>
          <w:szCs w:val="20"/>
        </w:rPr>
      </w:pPr>
    </w:p>
    <w:p w:rsidR="00894731" w:rsidRPr="00C10A5F" w:rsidRDefault="00894731"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t>For each step of the following proof, give the appropriate mathematical law to justify the operation.  (Definition of negative exponents, multiplicative inverse, multiplicative identity, distributive law, associative law of multiplication, inverse of product, commutative law of multiplication)</w:t>
      </w:r>
    </w:p>
    <w:p w:rsidR="00894731" w:rsidRPr="00C10A5F" w:rsidRDefault="00894731" w:rsidP="00894731">
      <w:pPr>
        <w:pStyle w:val="ListParagraph"/>
        <w:rPr>
          <w:rFonts w:ascii="Times New Roman" w:hAnsi="Times New Roman"/>
          <w:sz w:val="20"/>
          <w:szCs w:val="20"/>
        </w:rPr>
      </w:pPr>
      <w:r w:rsidRPr="00C10A5F">
        <w:rPr>
          <w:rFonts w:ascii="Times New Roman" w:hAnsi="Times New Roman"/>
          <w:sz w:val="20"/>
          <w:szCs w:val="20"/>
        </w:rPr>
        <w:t xml:space="preserve">   </w:t>
      </w:r>
    </w:p>
    <w:p w:rsidR="00077B4E" w:rsidRPr="00C10A5F" w:rsidRDefault="009B0CAE">
      <w:pPr>
        <w:rPr>
          <w:rFonts w:ascii="Times New Roman" w:hAnsi="Times New Roman"/>
          <w:sz w:val="20"/>
          <w:szCs w:val="20"/>
        </w:rPr>
      </w:pPr>
      <m:oMathPara>
        <m:oMath>
          <m:f>
            <m:fPr>
              <m:ctrlPr>
                <w:rPr>
                  <w:rFonts w:ascii="Cambria Math" w:hAnsi="Times New Roman"/>
                  <w:i/>
                  <w:sz w:val="20"/>
                  <w:szCs w:val="20"/>
                </w:rPr>
              </m:ctrlPr>
            </m:fPr>
            <m:num>
              <m:r>
                <w:rPr>
                  <w:rFonts w:ascii="Cambria Math" w:hAnsi="Times New Roman"/>
                  <w:sz w:val="20"/>
                  <w:szCs w:val="20"/>
                </w:rPr>
                <m:t>1</m:t>
              </m:r>
            </m:num>
            <m:den>
              <m:r>
                <w:rPr>
                  <w:rFonts w:ascii="Cambria Math" w:hAnsi="Cambria Math"/>
                  <w:sz w:val="20"/>
                  <w:szCs w:val="20"/>
                </w:rPr>
                <m:t>x</m:t>
              </m:r>
            </m:den>
          </m:f>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1</m:t>
              </m:r>
            </m:num>
            <m:den>
              <m:r>
                <w:rPr>
                  <w:rFonts w:ascii="Cambria Math" w:hAnsi="Cambria Math"/>
                  <w:sz w:val="20"/>
                  <w:szCs w:val="20"/>
                </w:rPr>
                <m:t>y</m:t>
              </m:r>
            </m:den>
          </m:f>
          <m:r>
            <w:rPr>
              <w:rFonts w:ascii="Cambria Math" w:hAnsi="Times New Roman"/>
              <w:sz w:val="20"/>
              <w:szCs w:val="20"/>
            </w:rPr>
            <m:t>=</m:t>
          </m:r>
          <m:sSup>
            <m:sSupPr>
              <m:ctrlPr>
                <w:rPr>
                  <w:rFonts w:ascii="Cambria Math" w:hAnsi="Times New Roman"/>
                  <w:i/>
                  <w:sz w:val="20"/>
                  <w:szCs w:val="20"/>
                </w:rPr>
              </m:ctrlPr>
            </m:sSupPr>
            <m:e>
              <m:r>
                <w:rPr>
                  <w:rFonts w:ascii="Cambria Math" w:hAnsi="Cambria Math"/>
                  <w:sz w:val="20"/>
                  <w:szCs w:val="20"/>
                </w:rPr>
                <m:t>x</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m:t>
          </m:r>
          <m:sSup>
            <m:sSupPr>
              <m:ctrlPr>
                <w:rPr>
                  <w:rFonts w:ascii="Cambria Math" w:hAnsi="Times New Roman"/>
                  <w:i/>
                  <w:sz w:val="20"/>
                  <w:szCs w:val="20"/>
                </w:rPr>
              </m:ctrlPr>
            </m:sSupPr>
            <m:e>
              <m:r>
                <w:rPr>
                  <w:rFonts w:ascii="Cambria Math" w:hAnsi="Cambria Math"/>
                  <w:sz w:val="20"/>
                  <w:szCs w:val="20"/>
                </w:rPr>
                <m:t>y</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________________________</m:t>
          </m:r>
        </m:oMath>
      </m:oMathPara>
    </w:p>
    <w:p w:rsidR="00894731" w:rsidRPr="00C10A5F" w:rsidRDefault="00894731" w:rsidP="00894731">
      <w:pPr>
        <w:rPr>
          <w:rFonts w:ascii="Times New Roman" w:hAnsi="Times New Roman"/>
          <w:sz w:val="20"/>
          <w:szCs w:val="20"/>
        </w:rPr>
      </w:pPr>
      <m:oMathPara>
        <m:oMath>
          <m:r>
            <w:rPr>
              <w:rFonts w:ascii="Cambria Math" w:hAnsi="Times New Roman"/>
              <w:sz w:val="20"/>
              <w:szCs w:val="20"/>
            </w:rPr>
            <m:t>=1</m:t>
          </m:r>
          <m:sSup>
            <m:sSupPr>
              <m:ctrlPr>
                <w:rPr>
                  <w:rFonts w:ascii="Cambria Math" w:hAnsi="Times New Roman"/>
                  <w:i/>
                  <w:sz w:val="20"/>
                  <w:szCs w:val="20"/>
                </w:rPr>
              </m:ctrlPr>
            </m:sSupPr>
            <m:e>
              <m:r>
                <w:rPr>
                  <w:rFonts w:ascii="Cambria Math" w:hAnsi="Cambria Math"/>
                  <w:sz w:val="20"/>
                  <w:szCs w:val="20"/>
                </w:rPr>
                <m:t>x</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+1</m:t>
          </m:r>
          <m:sSup>
            <m:sSupPr>
              <m:ctrlPr>
                <w:rPr>
                  <w:rFonts w:ascii="Cambria Math" w:hAnsi="Times New Roman"/>
                  <w:i/>
                  <w:sz w:val="20"/>
                  <w:szCs w:val="20"/>
                </w:rPr>
              </m:ctrlPr>
            </m:sSupPr>
            <m:e>
              <m:r>
                <w:rPr>
                  <w:rFonts w:ascii="Cambria Math" w:hAnsi="Cambria Math"/>
                  <w:sz w:val="20"/>
                  <w:szCs w:val="20"/>
                </w:rPr>
                <m:t>y</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_______________________</m:t>
          </m:r>
        </m:oMath>
      </m:oMathPara>
    </w:p>
    <w:p w:rsidR="00894731" w:rsidRPr="00C10A5F" w:rsidRDefault="00894731" w:rsidP="00894731">
      <w:pPr>
        <w:rPr>
          <w:rFonts w:ascii="Times New Roman" w:hAnsi="Times New Roman"/>
          <w:sz w:val="20"/>
          <w:szCs w:val="20"/>
        </w:rPr>
      </w:pPr>
      <m:oMathPara>
        <m:oMath>
          <m:r>
            <w:rPr>
              <w:rFonts w:ascii="Cambria Math" w:hAnsi="Times New Roman"/>
              <w:sz w:val="20"/>
              <w:szCs w:val="20"/>
            </w:rPr>
            <m:t>=</m:t>
          </m:r>
          <m:r>
            <w:rPr>
              <w:rFonts w:ascii="Cambria Math" w:hAnsi="Cambria Math"/>
              <w:sz w:val="20"/>
              <w:szCs w:val="20"/>
            </w:rPr>
            <m:t>y</m:t>
          </m:r>
          <m:sSup>
            <m:sSupPr>
              <m:ctrlPr>
                <w:rPr>
                  <w:rFonts w:ascii="Cambria Math" w:hAnsi="Times New Roman"/>
                  <w:i/>
                  <w:sz w:val="20"/>
                  <w:szCs w:val="20"/>
                </w:rPr>
              </m:ctrlPr>
            </m:sSupPr>
            <m:e>
              <m:r>
                <w:rPr>
                  <w:rFonts w:ascii="Cambria Math" w:hAnsi="Cambria Math"/>
                  <w:sz w:val="20"/>
                  <w:szCs w:val="20"/>
                </w:rPr>
                <m:t>y</m:t>
              </m:r>
            </m:e>
            <m:sup>
              <m:r>
                <w:rPr>
                  <w:rFonts w:ascii="Times New Roman" w:hAnsi="Times New Roman"/>
                  <w:sz w:val="20"/>
                  <w:szCs w:val="20"/>
                </w:rPr>
                <m:t>-</m:t>
              </m:r>
              <m:r>
                <w:rPr>
                  <w:rFonts w:ascii="Cambria Math" w:hAnsi="Times New Roman"/>
                  <w:sz w:val="20"/>
                  <w:szCs w:val="20"/>
                </w:rPr>
                <m:t>1</m:t>
              </m:r>
            </m:sup>
          </m:sSup>
          <m:sSup>
            <m:sSupPr>
              <m:ctrlPr>
                <w:rPr>
                  <w:rFonts w:ascii="Cambria Math" w:hAnsi="Times New Roman"/>
                  <w:i/>
                  <w:sz w:val="20"/>
                  <w:szCs w:val="20"/>
                </w:rPr>
              </m:ctrlPr>
            </m:sSupPr>
            <m:e>
              <m:r>
                <w:rPr>
                  <w:rFonts w:ascii="Cambria Math" w:hAnsi="Cambria Math"/>
                  <w:sz w:val="20"/>
                  <w:szCs w:val="20"/>
                </w:rPr>
                <m:t>x</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m:t>
          </m:r>
          <m:r>
            <w:rPr>
              <w:rFonts w:ascii="Cambria Math" w:hAnsi="Cambria Math"/>
              <w:sz w:val="20"/>
              <w:szCs w:val="20"/>
            </w:rPr>
            <m:t>x</m:t>
          </m:r>
          <m:sSup>
            <m:sSupPr>
              <m:ctrlPr>
                <w:rPr>
                  <w:rFonts w:ascii="Cambria Math" w:hAnsi="Times New Roman"/>
                  <w:i/>
                  <w:sz w:val="20"/>
                  <w:szCs w:val="20"/>
                </w:rPr>
              </m:ctrlPr>
            </m:sSupPr>
            <m:e>
              <m:r>
                <w:rPr>
                  <w:rFonts w:ascii="Cambria Math" w:hAnsi="Cambria Math"/>
                  <w:sz w:val="20"/>
                  <w:szCs w:val="20"/>
                </w:rPr>
                <m:t>x</m:t>
              </m:r>
            </m:e>
            <m:sup>
              <m:r>
                <w:rPr>
                  <w:rFonts w:ascii="Times New Roman" w:hAnsi="Times New Roman"/>
                  <w:sz w:val="20"/>
                  <w:szCs w:val="20"/>
                </w:rPr>
                <m:t>-</m:t>
              </m:r>
              <m:r>
                <w:rPr>
                  <w:rFonts w:ascii="Cambria Math" w:hAnsi="Times New Roman"/>
                  <w:sz w:val="20"/>
                  <w:szCs w:val="20"/>
                </w:rPr>
                <m:t>1</m:t>
              </m:r>
            </m:sup>
          </m:sSup>
          <m:sSup>
            <m:sSupPr>
              <m:ctrlPr>
                <w:rPr>
                  <w:rFonts w:ascii="Cambria Math" w:hAnsi="Times New Roman"/>
                  <w:i/>
                  <w:sz w:val="20"/>
                  <w:szCs w:val="20"/>
                </w:rPr>
              </m:ctrlPr>
            </m:sSupPr>
            <m:e>
              <m:r>
                <w:rPr>
                  <w:rFonts w:ascii="Cambria Math" w:hAnsi="Cambria Math"/>
                  <w:sz w:val="20"/>
                  <w:szCs w:val="20"/>
                </w:rPr>
                <m:t>y</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_________________________</m:t>
          </m:r>
        </m:oMath>
      </m:oMathPara>
    </w:p>
    <w:p w:rsidR="00894731" w:rsidRPr="00C10A5F" w:rsidRDefault="00894731" w:rsidP="00894731">
      <w:pPr>
        <w:rPr>
          <w:rFonts w:ascii="Times New Roman" w:hAnsi="Times New Roman"/>
          <w:sz w:val="20"/>
          <w:szCs w:val="20"/>
        </w:rPr>
      </w:pPr>
      <m:oMathPara>
        <m:oMath>
          <m:r>
            <w:rPr>
              <w:rFonts w:ascii="Cambria Math" w:hAnsi="Times New Roman"/>
              <w:sz w:val="20"/>
              <w:szCs w:val="20"/>
            </w:rPr>
            <m:t>=(</m:t>
          </m:r>
          <m:r>
            <w:rPr>
              <w:rFonts w:ascii="Cambria Math" w:hAnsi="Cambria Math"/>
              <w:sz w:val="20"/>
              <w:szCs w:val="20"/>
            </w:rPr>
            <m:t>y</m:t>
          </m:r>
          <m:r>
            <w:rPr>
              <w:rFonts w:ascii="Cambria Math" w:hAnsi="Times New Roman"/>
              <w:sz w:val="20"/>
              <w:szCs w:val="20"/>
            </w:rPr>
            <m:t>+</m:t>
          </m:r>
          <m:r>
            <w:rPr>
              <w:rFonts w:ascii="Cambria Math" w:hAnsi="Cambria Math"/>
              <w:sz w:val="20"/>
              <w:szCs w:val="20"/>
            </w:rPr>
            <m:t>x</m:t>
          </m:r>
          <m:r>
            <w:rPr>
              <w:rFonts w:ascii="Cambria Math" w:hAnsi="Times New Roman"/>
              <w:sz w:val="20"/>
              <w:szCs w:val="20"/>
            </w:rPr>
            <m:t>)</m:t>
          </m:r>
          <m:sSup>
            <m:sSupPr>
              <m:ctrlPr>
                <w:rPr>
                  <w:rFonts w:ascii="Cambria Math" w:hAnsi="Times New Roman"/>
                  <w:i/>
                  <w:sz w:val="20"/>
                  <w:szCs w:val="20"/>
                </w:rPr>
              </m:ctrlPr>
            </m:sSupPr>
            <m:e>
              <m:r>
                <w:rPr>
                  <w:rFonts w:ascii="Cambria Math" w:hAnsi="Cambria Math"/>
                  <w:sz w:val="20"/>
                  <w:szCs w:val="20"/>
                </w:rPr>
                <m:t>y</m:t>
              </m:r>
            </m:e>
            <m:sup>
              <m:r>
                <w:rPr>
                  <w:rFonts w:ascii="Times New Roman" w:hAnsi="Times New Roman"/>
                  <w:sz w:val="20"/>
                  <w:szCs w:val="20"/>
                </w:rPr>
                <m:t>-</m:t>
              </m:r>
              <m:r>
                <w:rPr>
                  <w:rFonts w:ascii="Cambria Math" w:hAnsi="Times New Roman"/>
                  <w:sz w:val="20"/>
                  <w:szCs w:val="20"/>
                </w:rPr>
                <m:t>1</m:t>
              </m:r>
            </m:sup>
          </m:sSup>
          <m:sSup>
            <m:sSupPr>
              <m:ctrlPr>
                <w:rPr>
                  <w:rFonts w:ascii="Cambria Math" w:hAnsi="Times New Roman"/>
                  <w:i/>
                  <w:sz w:val="20"/>
                  <w:szCs w:val="20"/>
                </w:rPr>
              </m:ctrlPr>
            </m:sSupPr>
            <m:e>
              <m:r>
                <w:rPr>
                  <w:rFonts w:ascii="Cambria Math" w:hAnsi="Cambria Math"/>
                  <w:sz w:val="20"/>
                  <w:szCs w:val="20"/>
                </w:rPr>
                <m:t>x</m:t>
              </m:r>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_________________________</m:t>
          </m:r>
        </m:oMath>
      </m:oMathPara>
    </w:p>
    <w:p w:rsidR="00894731" w:rsidRPr="00C10A5F" w:rsidRDefault="00894731" w:rsidP="00894731">
      <w:pPr>
        <w:rPr>
          <w:rFonts w:ascii="Times New Roman" w:hAnsi="Times New Roman"/>
          <w:sz w:val="20"/>
          <w:szCs w:val="20"/>
        </w:rPr>
      </w:pPr>
      <m:oMathPara>
        <m:oMath>
          <m:r>
            <w:rPr>
              <w:rFonts w:ascii="Cambria Math" w:hAnsi="Times New Roman"/>
              <w:sz w:val="20"/>
              <w:szCs w:val="20"/>
            </w:rPr>
            <m:t>=</m:t>
          </m:r>
          <m:d>
            <m:dPr>
              <m:ctrlPr>
                <w:rPr>
                  <w:rFonts w:ascii="Cambria Math" w:hAnsi="Times New Roman"/>
                  <w:i/>
                  <w:sz w:val="20"/>
                  <w:szCs w:val="20"/>
                </w:rPr>
              </m:ctrlPr>
            </m:dPr>
            <m:e>
              <m:r>
                <w:rPr>
                  <w:rFonts w:ascii="Cambria Math" w:hAnsi="Cambria Math"/>
                  <w:sz w:val="20"/>
                  <w:szCs w:val="20"/>
                </w:rPr>
                <m:t>y</m:t>
              </m:r>
              <m:r>
                <w:rPr>
                  <w:rFonts w:ascii="Cambria Math" w:hAnsi="Times New Roman"/>
                  <w:sz w:val="20"/>
                  <w:szCs w:val="20"/>
                </w:rPr>
                <m:t>+</m:t>
              </m:r>
              <m:r>
                <w:rPr>
                  <w:rFonts w:ascii="Cambria Math" w:hAnsi="Cambria Math"/>
                  <w:sz w:val="20"/>
                  <w:szCs w:val="20"/>
                </w:rPr>
                <m:t>x</m:t>
              </m:r>
            </m:e>
          </m:d>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Cambria Math"/>
                      <w:sz w:val="20"/>
                      <w:szCs w:val="20"/>
                    </w:rPr>
                    <m:t>xy</m:t>
                  </m:r>
                </m:e>
              </m:d>
            </m:e>
            <m:sup>
              <m:r>
                <w:rPr>
                  <w:rFonts w:ascii="Times New Roman" w:hAnsi="Times New Roman"/>
                  <w:sz w:val="20"/>
                  <w:szCs w:val="20"/>
                </w:rPr>
                <m:t>-</m:t>
              </m:r>
              <m:r>
                <w:rPr>
                  <w:rFonts w:ascii="Cambria Math" w:hAnsi="Times New Roman"/>
                  <w:sz w:val="20"/>
                  <w:szCs w:val="20"/>
                </w:rPr>
                <m:t>1</m:t>
              </m:r>
            </m:sup>
          </m:sSup>
          <m:r>
            <w:rPr>
              <w:rFonts w:ascii="Cambria Math" w:hAnsi="Times New Roman"/>
              <w:sz w:val="20"/>
              <w:szCs w:val="20"/>
            </w:rPr>
            <m:t>__________________________</m:t>
          </m:r>
        </m:oMath>
      </m:oMathPara>
    </w:p>
    <w:p w:rsidR="00894731" w:rsidRPr="00C10A5F" w:rsidRDefault="00894731" w:rsidP="00894731">
      <w:pPr>
        <w:rPr>
          <w:rFonts w:ascii="Times New Roman" w:hAnsi="Times New Roman"/>
          <w:sz w:val="20"/>
          <w:szCs w:val="20"/>
        </w:rPr>
      </w:pPr>
      <m:oMathPara>
        <m:oMath>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y</m:t>
              </m:r>
              <m:r>
                <w:rPr>
                  <w:rFonts w:ascii="Cambria Math" w:hAnsi="Times New Roman"/>
                  <w:sz w:val="20"/>
                  <w:szCs w:val="20"/>
                </w:rPr>
                <m:t>+</m:t>
              </m:r>
              <m:r>
                <w:rPr>
                  <w:rFonts w:ascii="Cambria Math" w:hAnsi="Cambria Math"/>
                  <w:sz w:val="20"/>
                  <w:szCs w:val="20"/>
                </w:rPr>
                <m:t>x</m:t>
              </m:r>
            </m:num>
            <m:den>
              <m:r>
                <w:rPr>
                  <w:rFonts w:ascii="Cambria Math" w:hAnsi="Cambria Math"/>
                  <w:sz w:val="20"/>
                  <w:szCs w:val="20"/>
                </w:rPr>
                <m:t>xy</m:t>
              </m:r>
            </m:den>
          </m:f>
          <m:r>
            <w:rPr>
              <w:rFonts w:ascii="Cambria Math" w:hAnsi="Times New Roman"/>
              <w:sz w:val="20"/>
              <w:szCs w:val="20"/>
            </w:rPr>
            <m:t>___________________________</m:t>
          </m:r>
        </m:oMath>
      </m:oMathPara>
    </w:p>
    <w:p w:rsidR="00894731" w:rsidRPr="00C10A5F" w:rsidRDefault="0023757F" w:rsidP="00894731">
      <w:pPr>
        <w:pStyle w:val="ListParagraph"/>
        <w:numPr>
          <w:ilvl w:val="0"/>
          <w:numId w:val="1"/>
        </w:numPr>
        <w:rPr>
          <w:rFonts w:ascii="Times New Roman" w:hAnsi="Times New Roman"/>
          <w:sz w:val="20"/>
          <w:szCs w:val="20"/>
        </w:rPr>
      </w:pPr>
      <w:r w:rsidRPr="00C10A5F">
        <w:rPr>
          <w:rFonts w:ascii="Times New Roman" w:hAnsi="Times New Roman"/>
          <w:sz w:val="20"/>
          <w:szCs w:val="20"/>
        </w:rPr>
        <w:t>Rewrite the sum, using summation notation:</w:t>
      </w:r>
    </w:p>
    <w:p w:rsidR="00C10A5F" w:rsidRPr="00C10A5F" w:rsidRDefault="009B0CAE" w:rsidP="00C10A5F">
      <w:pPr>
        <w:pStyle w:val="ListParagraph"/>
        <w:rPr>
          <w:rFonts w:ascii="Times New Roman" w:hAnsi="Times New Roman"/>
          <w:sz w:val="20"/>
          <w:szCs w:val="20"/>
        </w:rPr>
      </w:pPr>
      <m:oMathPara>
        <m:oMath>
          <m:d>
            <m:dPr>
              <m:ctrlPr>
                <w:rPr>
                  <w:rFonts w:ascii="Cambria Math" w:hAnsi="Times New Roman"/>
                  <w:i/>
                  <w:sz w:val="20"/>
                  <w:szCs w:val="20"/>
                </w:rPr>
              </m:ctrlPr>
            </m:dPr>
            <m:e>
              <m:sSup>
                <m:sSupPr>
                  <m:ctrlPr>
                    <w:rPr>
                      <w:rFonts w:ascii="Cambria Math" w:hAnsi="Times New Roman"/>
                      <w:i/>
                      <w:sz w:val="20"/>
                      <w:szCs w:val="20"/>
                    </w:rPr>
                  </m:ctrlPr>
                </m:sSupPr>
                <m:e>
                  <m:r>
                    <w:rPr>
                      <w:rFonts w:ascii="Cambria Math" w:hAnsi="Times New Roman"/>
                      <w:sz w:val="20"/>
                      <w:szCs w:val="20"/>
                    </w:rPr>
                    <m:t>1</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1</m:t>
              </m:r>
            </m:e>
          </m:d>
          <m:r>
            <w:rPr>
              <w:rFonts w:ascii="Cambria Math" w:hAnsi="Times New Roman"/>
              <w:sz w:val="20"/>
              <w:szCs w:val="20"/>
            </w:rPr>
            <m:t>+</m:t>
          </m:r>
          <m:d>
            <m:dPr>
              <m:ctrlPr>
                <w:rPr>
                  <w:rFonts w:ascii="Cambria Math" w:hAnsi="Times New Roman"/>
                  <w:i/>
                  <w:sz w:val="20"/>
                  <w:szCs w:val="20"/>
                </w:rPr>
              </m:ctrlPr>
            </m:dPr>
            <m:e>
              <m:sSup>
                <m:sSupPr>
                  <m:ctrlPr>
                    <w:rPr>
                      <w:rFonts w:ascii="Cambria Math" w:hAnsi="Times New Roman"/>
                      <w:i/>
                      <w:sz w:val="20"/>
                      <w:szCs w:val="20"/>
                    </w:rPr>
                  </m:ctrlPr>
                </m:sSupPr>
                <m:e>
                  <m:r>
                    <w:rPr>
                      <w:rFonts w:ascii="Cambria Math" w:hAnsi="Times New Roman"/>
                      <w:sz w:val="20"/>
                      <w:szCs w:val="20"/>
                    </w:rPr>
                    <m:t>2</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1</m:t>
              </m:r>
            </m:e>
          </m:d>
          <m:r>
            <w:rPr>
              <w:rFonts w:ascii="Cambria Math" w:hAnsi="Times New Roman"/>
              <w:sz w:val="20"/>
              <w:szCs w:val="20"/>
            </w:rPr>
            <m:t>+</m:t>
          </m:r>
          <m:sSup>
            <m:sSupPr>
              <m:ctrlPr>
                <w:rPr>
                  <w:rFonts w:ascii="Cambria Math" w:hAnsi="Times New Roman"/>
                  <w:i/>
                  <w:sz w:val="20"/>
                  <w:szCs w:val="20"/>
                </w:rPr>
              </m:ctrlPr>
            </m:sSupPr>
            <m:e>
              <m:r>
                <w:rPr>
                  <w:rFonts w:ascii="Cambria Math" w:hAnsi="Times New Roman"/>
                  <w:sz w:val="20"/>
                  <w:szCs w:val="20"/>
                </w:rPr>
                <m:t>(3</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1)+</m:t>
          </m:r>
          <m:r>
            <w:rPr>
              <w:rFonts w:ascii="Cambria Math" w:hAnsi="Cambria Math"/>
              <w:sz w:val="20"/>
              <w:szCs w:val="20"/>
            </w:rPr>
            <m:t>⋯</m:t>
          </m:r>
          <m:r>
            <w:rPr>
              <w:rFonts w:ascii="Cambria Math" w:hAnsi="Times New Roman"/>
              <w:sz w:val="20"/>
              <w:szCs w:val="20"/>
            </w:rPr>
            <m:t>+</m:t>
          </m:r>
          <m:d>
            <m:dPr>
              <m:ctrlPr>
                <w:rPr>
                  <w:rFonts w:ascii="Cambria Math" w:hAnsi="Times New Roman"/>
                  <w:i/>
                  <w:sz w:val="20"/>
                  <w:szCs w:val="20"/>
                </w:rPr>
              </m:ctrlPr>
            </m:dPr>
            <m:e>
              <m:sSup>
                <m:sSupPr>
                  <m:ctrlPr>
                    <w:rPr>
                      <w:rFonts w:ascii="Cambria Math" w:hAnsi="Times New Roman"/>
                      <w:i/>
                      <w:sz w:val="20"/>
                      <w:szCs w:val="20"/>
                    </w:rPr>
                  </m:ctrlPr>
                </m:sSupPr>
                <m:e>
                  <m:r>
                    <w:rPr>
                      <w:rFonts w:ascii="Cambria Math" w:hAnsi="Times New Roman"/>
                      <w:sz w:val="20"/>
                      <w:szCs w:val="20"/>
                    </w:rPr>
                    <m:t>50</m:t>
                  </m:r>
                </m:e>
                <m:sup>
                  <m:r>
                    <w:rPr>
                      <w:rFonts w:ascii="Cambria Math" w:hAnsi="Times New Roman"/>
                      <w:sz w:val="20"/>
                      <w:szCs w:val="20"/>
                    </w:rPr>
                    <m:t>2</m:t>
                  </m:r>
                </m:sup>
              </m:sSup>
              <m:r>
                <w:rPr>
                  <w:rFonts w:ascii="Times New Roman" w:hAnsi="Times New Roman"/>
                  <w:sz w:val="20"/>
                  <w:szCs w:val="20"/>
                </w:rPr>
                <m:t>-</m:t>
              </m:r>
              <m:r>
                <w:rPr>
                  <w:rFonts w:ascii="Cambria Math" w:hAnsi="Times New Roman"/>
                  <w:sz w:val="20"/>
                  <w:szCs w:val="20"/>
                </w:rPr>
                <m:t>1</m:t>
              </m:r>
            </m:e>
          </m:d>
          <m:r>
            <w:rPr>
              <w:rFonts w:ascii="Cambria Math" w:hAnsi="Times New Roman"/>
              <w:sz w:val="20"/>
              <w:szCs w:val="20"/>
            </w:rPr>
            <m:t>=</m:t>
          </m:r>
          <m:nary>
            <m:naryPr>
              <m:chr m:val="∑"/>
              <m:limLoc m:val="undOvr"/>
              <m:ctrlPr>
                <w:rPr>
                  <w:rFonts w:ascii="Cambria Math" w:hAnsi="Times New Roman"/>
                  <w:i/>
                  <w:sz w:val="20"/>
                  <w:szCs w:val="20"/>
                </w:rPr>
              </m:ctrlPr>
            </m:naryPr>
            <m:sub>
              <m:r>
                <w:rPr>
                  <w:rFonts w:ascii="Cambria Math" w:hAnsi="Times New Roman"/>
                  <w:sz w:val="20"/>
                  <w:szCs w:val="20"/>
                </w:rPr>
                <m:t>_____</m:t>
              </m:r>
            </m:sub>
            <m:sup>
              <m:r>
                <w:rPr>
                  <w:rFonts w:ascii="Cambria Math" w:hAnsi="Times New Roman"/>
                  <w:sz w:val="20"/>
                  <w:szCs w:val="20"/>
                </w:rPr>
                <m:t>_____</m:t>
              </m:r>
            </m:sup>
            <m:e>
              <m:r>
                <w:rPr>
                  <w:rFonts w:ascii="Cambria Math" w:hAnsi="Times New Roman"/>
                  <w:sz w:val="20"/>
                  <w:szCs w:val="20"/>
                </w:rPr>
                <m:t>_________</m:t>
              </m:r>
            </m:e>
          </m:nary>
        </m:oMath>
      </m:oMathPara>
    </w:p>
    <w:p w:rsidR="00C10A5F" w:rsidRPr="00C10A5F" w:rsidRDefault="00C10A5F" w:rsidP="00C10A5F">
      <w:pPr>
        <w:pStyle w:val="ListParagraph"/>
        <w:numPr>
          <w:ilvl w:val="0"/>
          <w:numId w:val="1"/>
        </w:numPr>
        <w:rPr>
          <w:rFonts w:ascii="Times New Roman" w:hAnsi="Times New Roman"/>
          <w:sz w:val="20"/>
          <w:szCs w:val="20"/>
        </w:rPr>
      </w:pPr>
      <w:r w:rsidRPr="00C10A5F">
        <w:rPr>
          <w:rFonts w:ascii="Times New Roman" w:hAnsi="Times New Roman"/>
          <w:sz w:val="20"/>
          <w:szCs w:val="20"/>
        </w:rPr>
        <w:t>Compute the following sums:</w:t>
      </w:r>
    </w:p>
    <w:p w:rsidR="00C10A5F" w:rsidRDefault="00C10A5F" w:rsidP="00C10A5F">
      <w:pPr>
        <w:pStyle w:val="ListParagraph"/>
        <w:numPr>
          <w:ilvl w:val="1"/>
          <w:numId w:val="1"/>
        </w:numPr>
        <w:rPr>
          <w:rFonts w:ascii="Times New Roman" w:hAnsi="Times New Roman"/>
          <w:sz w:val="20"/>
          <w:szCs w:val="20"/>
        </w:rPr>
      </w:pPr>
      <m:oMath>
        <m:nary>
          <m:naryPr>
            <m:chr m:val="∑"/>
            <m:limLoc m:val="undOvr"/>
            <m:ctrlPr>
              <w:rPr>
                <w:rFonts w:ascii="Cambria Math" w:hAnsi="Times New Roman"/>
                <w:i/>
                <w:sz w:val="20"/>
                <w:szCs w:val="20"/>
              </w:rPr>
            </m:ctrlPr>
          </m:naryPr>
          <m:sub>
            <m:r>
              <w:rPr>
                <w:rFonts w:ascii="Cambria Math" w:hAnsi="Cambria Math"/>
                <w:sz w:val="20"/>
                <w:szCs w:val="20"/>
              </w:rPr>
              <m:t>k</m:t>
            </m:r>
            <m:r>
              <w:rPr>
                <w:rFonts w:ascii="Cambria Math" w:hAnsi="Times New Roman"/>
                <w:sz w:val="20"/>
                <w:szCs w:val="20"/>
              </w:rPr>
              <m:t>=1</m:t>
            </m:r>
          </m:sub>
          <m:sup>
            <m:r>
              <w:rPr>
                <w:rFonts w:ascii="Cambria Math" w:hAnsi="Times New Roman"/>
                <w:sz w:val="20"/>
                <w:szCs w:val="20"/>
              </w:rPr>
              <m:t>6</m:t>
            </m:r>
          </m:sup>
          <m:e>
            <m:r>
              <w:rPr>
                <w:rFonts w:ascii="Cambria Math" w:hAnsi="Times New Roman"/>
                <w:sz w:val="20"/>
                <w:szCs w:val="20"/>
              </w:rPr>
              <m:t>3</m:t>
            </m:r>
            <m:r>
              <w:rPr>
                <w:rFonts w:ascii="Cambria Math" w:hAnsi="Cambria Math"/>
                <w:sz w:val="20"/>
                <w:szCs w:val="20"/>
              </w:rPr>
              <m:t>k</m:t>
            </m:r>
            <m:r>
              <w:rPr>
                <w:rFonts w:ascii="Times New Roman" w:hAnsi="Times New Roman"/>
                <w:sz w:val="20"/>
                <w:szCs w:val="20"/>
              </w:rPr>
              <m:t>-</m:t>
            </m:r>
            <m:r>
              <w:rPr>
                <w:rFonts w:ascii="Cambria Math" w:hAnsi="Times New Roman"/>
                <w:sz w:val="20"/>
                <w:szCs w:val="20"/>
              </w:rPr>
              <m:t>1</m:t>
            </m:r>
          </m:e>
        </m:nary>
      </m:oMath>
    </w:p>
    <w:p w:rsidR="006555C9" w:rsidRPr="006555C9" w:rsidRDefault="006555C9" w:rsidP="006555C9">
      <w:pPr>
        <w:rPr>
          <w:rFonts w:ascii="Times New Roman" w:hAnsi="Times New Roman"/>
          <w:sz w:val="20"/>
          <w:szCs w:val="20"/>
        </w:rPr>
      </w:pPr>
    </w:p>
    <w:p w:rsidR="00C10A5F" w:rsidRDefault="00C10A5F" w:rsidP="00C10A5F">
      <w:pPr>
        <w:pStyle w:val="ListParagraph"/>
        <w:numPr>
          <w:ilvl w:val="1"/>
          <w:numId w:val="1"/>
        </w:numPr>
        <w:rPr>
          <w:rFonts w:ascii="Times New Roman" w:hAnsi="Times New Roman"/>
          <w:sz w:val="20"/>
          <w:szCs w:val="20"/>
        </w:rPr>
      </w:pPr>
      <m:oMath>
        <m:nary>
          <m:naryPr>
            <m:chr m:val="∑"/>
            <m:limLoc m:val="undOvr"/>
            <m:ctrlPr>
              <w:rPr>
                <w:rFonts w:ascii="Cambria Math" w:hAnsi="Times New Roman"/>
                <w:i/>
                <w:sz w:val="20"/>
                <w:szCs w:val="20"/>
              </w:rPr>
            </m:ctrlPr>
          </m:naryPr>
          <m:sub>
            <m:r>
              <w:rPr>
                <w:rFonts w:ascii="Cambria Math" w:hAnsi="Cambria Math"/>
                <w:sz w:val="20"/>
                <w:szCs w:val="20"/>
              </w:rPr>
              <m:t>k</m:t>
            </m:r>
            <m:r>
              <w:rPr>
                <w:rFonts w:ascii="Cambria Math" w:hAnsi="Times New Roman"/>
                <w:sz w:val="20"/>
                <w:szCs w:val="20"/>
              </w:rPr>
              <m:t>=1</m:t>
            </m:r>
          </m:sub>
          <m:sup>
            <m:r>
              <w:rPr>
                <w:rFonts w:ascii="Cambria Math" w:hAnsi="Times New Roman"/>
                <w:sz w:val="20"/>
                <w:szCs w:val="20"/>
              </w:rPr>
              <m:t>6</m:t>
            </m:r>
          </m:sup>
          <m:e>
            <m:r>
              <w:rPr>
                <w:rFonts w:ascii="Cambria Math" w:hAnsi="Times New Roman"/>
                <w:sz w:val="20"/>
                <w:szCs w:val="20"/>
              </w:rPr>
              <m:t>3+0</m:t>
            </m:r>
            <m:r>
              <w:rPr>
                <w:rFonts w:ascii="Times New Roman" w:hAnsi="Times New Roman"/>
                <w:sz w:val="20"/>
                <w:szCs w:val="20"/>
              </w:rPr>
              <m:t>∙</m:t>
            </m:r>
            <m:r>
              <w:rPr>
                <w:rFonts w:ascii="Cambria Math" w:hAnsi="Cambria Math"/>
                <w:sz w:val="20"/>
                <w:szCs w:val="20"/>
              </w:rPr>
              <m:t>k</m:t>
            </m:r>
          </m:e>
        </m:nary>
      </m:oMath>
    </w:p>
    <w:p w:rsidR="006555C9" w:rsidRPr="006555C9" w:rsidRDefault="006555C9" w:rsidP="006555C9">
      <w:pPr>
        <w:pStyle w:val="ListParagraph"/>
        <w:rPr>
          <w:rFonts w:ascii="Times New Roman" w:hAnsi="Times New Roman"/>
          <w:sz w:val="20"/>
          <w:szCs w:val="20"/>
        </w:rPr>
      </w:pP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23757F" w:rsidRPr="00C10A5F" w:rsidRDefault="0023757F" w:rsidP="0023757F">
      <w:pPr>
        <w:pStyle w:val="ListParagraph"/>
        <w:numPr>
          <w:ilvl w:val="0"/>
          <w:numId w:val="1"/>
        </w:numPr>
        <w:rPr>
          <w:rFonts w:ascii="Times New Roman" w:hAnsi="Times New Roman"/>
          <w:sz w:val="20"/>
          <w:szCs w:val="20"/>
        </w:rPr>
      </w:pPr>
      <w:r w:rsidRPr="00C10A5F">
        <w:rPr>
          <w:rFonts w:ascii="Times New Roman" w:hAnsi="Times New Roman"/>
          <w:sz w:val="20"/>
          <w:szCs w:val="20"/>
        </w:rPr>
        <w:t xml:space="preserve">Suppose you have a group of 10 people </w:t>
      </w:r>
    </w:p>
    <w:p w:rsidR="0023757F" w:rsidRDefault="0023757F" w:rsidP="0023757F">
      <w:pPr>
        <w:pStyle w:val="ListParagraph"/>
        <w:numPr>
          <w:ilvl w:val="1"/>
          <w:numId w:val="1"/>
        </w:numPr>
        <w:rPr>
          <w:rFonts w:ascii="Times New Roman" w:hAnsi="Times New Roman"/>
          <w:sz w:val="20"/>
          <w:szCs w:val="20"/>
        </w:rPr>
      </w:pPr>
      <w:r w:rsidRPr="00C10A5F">
        <w:rPr>
          <w:rFonts w:ascii="Times New Roman" w:hAnsi="Times New Roman"/>
          <w:sz w:val="20"/>
          <w:szCs w:val="20"/>
        </w:rPr>
        <w:t>How many ways can you choose a committee of 3 people from a group of 10 people?</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23757F" w:rsidRDefault="0023757F" w:rsidP="0023757F">
      <w:pPr>
        <w:pStyle w:val="ListParagraph"/>
        <w:numPr>
          <w:ilvl w:val="1"/>
          <w:numId w:val="1"/>
        </w:numPr>
        <w:rPr>
          <w:rFonts w:ascii="Times New Roman" w:hAnsi="Times New Roman"/>
          <w:sz w:val="20"/>
          <w:szCs w:val="20"/>
        </w:rPr>
      </w:pPr>
      <w:r w:rsidRPr="00C10A5F">
        <w:rPr>
          <w:rFonts w:ascii="Times New Roman" w:hAnsi="Times New Roman"/>
          <w:sz w:val="20"/>
          <w:szCs w:val="20"/>
        </w:rPr>
        <w:t>How many ways can you choose a president, vice president, and secretary from 10 people?</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8944B9" w:rsidRDefault="008944B9" w:rsidP="008944B9">
      <w:pPr>
        <w:pStyle w:val="ListParagraph"/>
        <w:numPr>
          <w:ilvl w:val="0"/>
          <w:numId w:val="1"/>
        </w:numPr>
        <w:rPr>
          <w:rFonts w:ascii="Times New Roman" w:hAnsi="Times New Roman"/>
          <w:sz w:val="20"/>
          <w:szCs w:val="20"/>
        </w:rPr>
      </w:pPr>
      <w:r w:rsidRPr="00C10A5F">
        <w:rPr>
          <w:rFonts w:ascii="Times New Roman" w:hAnsi="Times New Roman"/>
          <w:sz w:val="20"/>
          <w:szCs w:val="20"/>
        </w:rPr>
        <w:t>How many ways can you rearrange the letters in REITERATE?</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5F4DEA" w:rsidRPr="00C10A5F" w:rsidRDefault="0023757F" w:rsidP="005F4DEA">
      <w:pPr>
        <w:pStyle w:val="ListParagraph"/>
        <w:numPr>
          <w:ilvl w:val="0"/>
          <w:numId w:val="1"/>
        </w:numPr>
        <w:rPr>
          <w:rFonts w:ascii="Times New Roman" w:hAnsi="Times New Roman"/>
          <w:sz w:val="20"/>
          <w:szCs w:val="20"/>
        </w:rPr>
      </w:pPr>
      <w:r w:rsidRPr="00C10A5F">
        <w:rPr>
          <w:rFonts w:ascii="Times New Roman" w:hAnsi="Times New Roman"/>
          <w:sz w:val="20"/>
          <w:szCs w:val="20"/>
        </w:rPr>
        <w:t>You borrow $9,000 for a car at 6% interest on a 5-year loan.</w:t>
      </w:r>
      <w:r w:rsidR="005F4DEA" w:rsidRPr="00C10A5F">
        <w:rPr>
          <w:rFonts w:ascii="Times New Roman" w:hAnsi="Times New Roman"/>
          <w:sz w:val="20"/>
          <w:szCs w:val="20"/>
        </w:rPr>
        <w:t xml:space="preserve"> </w:t>
      </w:r>
      <w:r w:rsidRPr="00C10A5F">
        <w:rPr>
          <w:rFonts w:ascii="Times New Roman" w:hAnsi="Times New Roman"/>
          <w:sz w:val="20"/>
          <w:szCs w:val="20"/>
        </w:rPr>
        <w:t>Recall</w:t>
      </w:r>
      <w:r w:rsidR="00226822" w:rsidRPr="00C10A5F">
        <w:rPr>
          <w:rFonts w:ascii="Times New Roman" w:hAnsi="Times New Roman"/>
          <w:sz w:val="20"/>
          <w:szCs w:val="20"/>
        </w:rPr>
        <w:t xml:space="preserve"> that</w:t>
      </w:r>
      <w:r w:rsidR="005F4DEA" w:rsidRPr="00C10A5F">
        <w:rPr>
          <w:rFonts w:ascii="Times New Roman" w:hAnsi="Times New Roman"/>
          <w:sz w:val="20"/>
          <w:szCs w:val="20"/>
        </w:rPr>
        <w:t xml:space="preserve"> the equation for a loan at maturity is</w:t>
      </w:r>
    </w:p>
    <w:p w:rsidR="0023757F" w:rsidRPr="00C10A5F" w:rsidRDefault="005F4DEA" w:rsidP="005F4DEA">
      <w:pPr>
        <w:pStyle w:val="ListParagraph"/>
        <w:rPr>
          <w:rFonts w:ascii="Times New Roman" w:hAnsi="Times New Roman"/>
          <w:sz w:val="20"/>
          <w:szCs w:val="20"/>
        </w:rPr>
      </w:pPr>
      <w:r w:rsidRPr="00C10A5F">
        <w:rPr>
          <w:rFonts w:ascii="Times New Roman" w:hAnsi="Times New Roman"/>
          <w:sz w:val="20"/>
          <w:szCs w:val="20"/>
        </w:rPr>
        <w:t xml:space="preserve">                                </w:t>
      </w:r>
      <w:r w:rsidR="00226822" w:rsidRPr="00C10A5F">
        <w:rPr>
          <w:rFonts w:ascii="Times New Roman" w:hAnsi="Times New Roman"/>
          <w:sz w:val="20"/>
          <w:szCs w:val="20"/>
        </w:rPr>
        <w:t xml:space="preserve"> </w:t>
      </w:r>
      <m:oMath>
        <m:r>
          <w:rPr>
            <w:rFonts w:ascii="Cambria Math" w:hAnsi="Cambria Math"/>
            <w:sz w:val="20"/>
            <w:szCs w:val="20"/>
          </w:rPr>
          <m:t>P</m:t>
        </m:r>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Times New Roman"/>
                    <w:sz w:val="20"/>
                    <w:szCs w:val="20"/>
                  </w:rPr>
                  <m:t>1+</m:t>
                </m:r>
                <m:f>
                  <m:fPr>
                    <m:ctrlPr>
                      <w:rPr>
                        <w:rFonts w:ascii="Cambria Math" w:hAnsi="Times New Roman"/>
                        <w:i/>
                        <w:sz w:val="20"/>
                        <w:szCs w:val="20"/>
                      </w:rPr>
                    </m:ctrlPr>
                  </m:fPr>
                  <m:num>
                    <m:r>
                      <w:rPr>
                        <w:rFonts w:ascii="Cambria Math" w:hAnsi="Cambria Math"/>
                        <w:sz w:val="20"/>
                        <w:szCs w:val="20"/>
                      </w:rPr>
                      <m:t>R</m:t>
                    </m:r>
                  </m:num>
                  <m:den>
                    <m:r>
                      <w:rPr>
                        <w:rFonts w:ascii="Cambria Math" w:hAnsi="Times New Roman"/>
                        <w:sz w:val="20"/>
                        <w:szCs w:val="20"/>
                      </w:rPr>
                      <m:t>12</m:t>
                    </m:r>
                  </m:den>
                </m:f>
              </m:e>
            </m:d>
          </m:e>
          <m:sup>
            <m:r>
              <w:rPr>
                <w:rFonts w:ascii="Cambria Math" w:hAnsi="Cambria Math"/>
                <w:sz w:val="20"/>
                <w:szCs w:val="20"/>
              </w:rPr>
              <m:t>n</m:t>
            </m:r>
          </m:sup>
        </m:sSup>
        <m:r>
          <w:rPr>
            <w:rFonts w:ascii="Times New Roman" w:hAnsi="Times New Roman"/>
            <w:sz w:val="20"/>
            <w:szCs w:val="20"/>
          </w:rPr>
          <m:t>-</m:t>
        </m:r>
        <m:r>
          <w:rPr>
            <w:rFonts w:ascii="Cambria Math" w:hAnsi="Cambria Math"/>
            <w:sz w:val="20"/>
            <w:szCs w:val="20"/>
          </w:rPr>
          <m:t>Pr</m:t>
        </m:r>
        <m:f>
          <m:fPr>
            <m:ctrlPr>
              <w:rPr>
                <w:rFonts w:ascii="Cambria Math" w:hAnsi="Times New Roman"/>
                <w:i/>
                <w:sz w:val="20"/>
                <w:szCs w:val="20"/>
              </w:rPr>
            </m:ctrlPr>
          </m:fPr>
          <m:num>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Times New Roman"/>
                        <w:sz w:val="20"/>
                        <w:szCs w:val="20"/>
                      </w:rPr>
                      <m:t>1+</m:t>
                    </m:r>
                    <m:f>
                      <m:fPr>
                        <m:ctrlPr>
                          <w:rPr>
                            <w:rFonts w:ascii="Cambria Math" w:hAnsi="Times New Roman"/>
                            <w:i/>
                            <w:sz w:val="20"/>
                            <w:szCs w:val="20"/>
                          </w:rPr>
                        </m:ctrlPr>
                      </m:fPr>
                      <m:num>
                        <m:r>
                          <w:rPr>
                            <w:rFonts w:ascii="Cambria Math" w:hAnsi="Cambria Math"/>
                            <w:sz w:val="20"/>
                            <w:szCs w:val="20"/>
                          </w:rPr>
                          <m:t>R</m:t>
                        </m:r>
                      </m:num>
                      <m:den>
                        <m:r>
                          <w:rPr>
                            <w:rFonts w:ascii="Cambria Math" w:hAnsi="Times New Roman"/>
                            <w:sz w:val="20"/>
                            <w:szCs w:val="20"/>
                          </w:rPr>
                          <m:t>12</m:t>
                        </m:r>
                      </m:den>
                    </m:f>
                  </m:e>
                </m:d>
              </m:e>
              <m:sup>
                <m:r>
                  <w:rPr>
                    <w:rFonts w:ascii="Cambria Math" w:hAnsi="Cambria Math"/>
                    <w:sz w:val="20"/>
                    <w:szCs w:val="20"/>
                  </w:rPr>
                  <m:t>n</m:t>
                </m:r>
              </m:sup>
            </m:sSup>
            <m:r>
              <w:rPr>
                <w:rFonts w:ascii="Times New Roman" w:hAnsi="Times New Roman"/>
                <w:sz w:val="20"/>
                <w:szCs w:val="20"/>
              </w:rPr>
              <m:t>-</m:t>
            </m:r>
            <m:r>
              <w:rPr>
                <w:rFonts w:ascii="Cambria Math" w:hAnsi="Times New Roman"/>
                <w:sz w:val="20"/>
                <w:szCs w:val="20"/>
              </w:rPr>
              <m:t>1</m:t>
            </m:r>
          </m:num>
          <m:den>
            <m:f>
              <m:fPr>
                <m:ctrlPr>
                  <w:rPr>
                    <w:rFonts w:ascii="Cambria Math" w:hAnsi="Times New Roman"/>
                    <w:i/>
                    <w:sz w:val="20"/>
                    <w:szCs w:val="20"/>
                  </w:rPr>
                </m:ctrlPr>
              </m:fPr>
              <m:num>
                <m:r>
                  <w:rPr>
                    <w:rFonts w:ascii="Cambria Math" w:hAnsi="Cambria Math"/>
                    <w:sz w:val="20"/>
                    <w:szCs w:val="20"/>
                  </w:rPr>
                  <m:t>R</m:t>
                </m:r>
              </m:num>
              <m:den>
                <m:r>
                  <w:rPr>
                    <w:rFonts w:ascii="Cambria Math" w:hAnsi="Times New Roman"/>
                    <w:sz w:val="20"/>
                    <w:szCs w:val="20"/>
                  </w:rPr>
                  <m:t>12</m:t>
                </m:r>
              </m:den>
            </m:f>
          </m:den>
        </m:f>
        <m:r>
          <w:rPr>
            <w:rFonts w:ascii="Cambria Math" w:hAnsi="Times New Roman"/>
            <w:sz w:val="20"/>
            <w:szCs w:val="20"/>
          </w:rPr>
          <m:t>=0</m:t>
        </m:r>
      </m:oMath>
      <w:r w:rsidR="0061746B" w:rsidRPr="00C10A5F">
        <w:rPr>
          <w:rFonts w:ascii="Times New Roman" w:hAnsi="Times New Roman"/>
          <w:sz w:val="20"/>
          <w:szCs w:val="20"/>
        </w:rPr>
        <w:t>, where P is principal, R is the annual interest rate, n is the number of months, and r is the proportion of principal paid each month.</w:t>
      </w:r>
    </w:p>
    <w:p w:rsidR="0061746B" w:rsidRPr="00C10A5F" w:rsidRDefault="0061746B" w:rsidP="005F4DEA">
      <w:pPr>
        <w:pStyle w:val="ListParagraph"/>
        <w:rPr>
          <w:rFonts w:ascii="Times New Roman" w:hAnsi="Times New Roman"/>
          <w:sz w:val="20"/>
          <w:szCs w:val="20"/>
        </w:rPr>
      </w:pPr>
    </w:p>
    <w:p w:rsidR="0023757F" w:rsidRDefault="0023757F" w:rsidP="0023757F">
      <w:pPr>
        <w:pStyle w:val="ListParagraph"/>
        <w:numPr>
          <w:ilvl w:val="1"/>
          <w:numId w:val="1"/>
        </w:numPr>
        <w:rPr>
          <w:rFonts w:ascii="Times New Roman" w:hAnsi="Times New Roman"/>
          <w:sz w:val="20"/>
          <w:szCs w:val="20"/>
        </w:rPr>
      </w:pPr>
      <w:r w:rsidRPr="00C10A5F">
        <w:rPr>
          <w:rFonts w:ascii="Times New Roman" w:hAnsi="Times New Roman"/>
          <w:sz w:val="20"/>
          <w:szCs w:val="20"/>
        </w:rPr>
        <w:t>What are your monthly payments?</w:t>
      </w:r>
    </w:p>
    <w:p w:rsidR="006555C9" w:rsidRDefault="006555C9" w:rsidP="006555C9">
      <w:pPr>
        <w:rPr>
          <w:rFonts w:ascii="Times New Roman" w:hAnsi="Times New Roman"/>
          <w:sz w:val="20"/>
          <w:szCs w:val="20"/>
        </w:rPr>
      </w:pPr>
    </w:p>
    <w:p w:rsidR="006555C9" w:rsidRDefault="006555C9" w:rsidP="006555C9">
      <w:pPr>
        <w:rPr>
          <w:rFonts w:ascii="Times New Roman" w:hAnsi="Times New Roman"/>
          <w:sz w:val="20"/>
          <w:szCs w:val="20"/>
        </w:rPr>
      </w:pPr>
    </w:p>
    <w:p w:rsidR="006555C9" w:rsidRPr="006555C9" w:rsidRDefault="006555C9" w:rsidP="006555C9">
      <w:pPr>
        <w:rPr>
          <w:rFonts w:ascii="Times New Roman" w:hAnsi="Times New Roman"/>
          <w:sz w:val="20"/>
          <w:szCs w:val="20"/>
        </w:rPr>
      </w:pPr>
    </w:p>
    <w:p w:rsidR="0023757F" w:rsidRPr="00C10A5F" w:rsidRDefault="0023757F" w:rsidP="008944B9">
      <w:pPr>
        <w:pStyle w:val="ListParagraph"/>
        <w:numPr>
          <w:ilvl w:val="1"/>
          <w:numId w:val="1"/>
        </w:numPr>
        <w:rPr>
          <w:rFonts w:ascii="Times New Roman" w:hAnsi="Times New Roman"/>
          <w:sz w:val="20"/>
          <w:szCs w:val="20"/>
        </w:rPr>
      </w:pPr>
      <w:r w:rsidRPr="00C10A5F">
        <w:rPr>
          <w:rFonts w:ascii="Times New Roman" w:hAnsi="Times New Roman"/>
          <w:sz w:val="20"/>
          <w:szCs w:val="20"/>
        </w:rPr>
        <w:lastRenderedPageBreak/>
        <w:t>How much do you owe after 6 months?</w:t>
      </w:r>
      <w:r w:rsidR="005F4DEA" w:rsidRPr="00C10A5F">
        <w:rPr>
          <w:rFonts w:ascii="Times New Roman" w:hAnsi="Times New Roman"/>
          <w:sz w:val="20"/>
          <w:szCs w:val="20"/>
        </w:rPr>
        <w:t xml:space="preserve">  </w:t>
      </w:r>
      <w:r w:rsidR="008944B9" w:rsidRPr="00C10A5F">
        <w:rPr>
          <w:rFonts w:ascii="Times New Roman" w:hAnsi="Times New Roman"/>
          <w:sz w:val="20"/>
          <w:szCs w:val="20"/>
        </w:rPr>
        <w:t>Use the formula for the amount owed a</w:t>
      </w:r>
      <w:r w:rsidR="005F4DEA" w:rsidRPr="00C10A5F">
        <w:rPr>
          <w:rFonts w:ascii="Times New Roman" w:hAnsi="Times New Roman"/>
          <w:sz w:val="20"/>
          <w:szCs w:val="20"/>
        </w:rPr>
        <w:t>fter k months</w:t>
      </w:r>
      <w:r w:rsidR="008944B9" w:rsidRPr="00C10A5F">
        <w:rPr>
          <w:rFonts w:ascii="Times New Roman" w:hAnsi="Times New Roman"/>
          <w:sz w:val="20"/>
          <w:szCs w:val="20"/>
        </w:rPr>
        <w:t xml:space="preserve"> (A(k)): </w:t>
      </w:r>
    </w:p>
    <w:p w:rsidR="008C1E5C" w:rsidRDefault="008944B9" w:rsidP="008C1E5C">
      <w:pPr>
        <w:pStyle w:val="ListParagraph"/>
        <w:ind w:left="1440"/>
        <w:rPr>
          <w:rFonts w:ascii="Times New Roman" w:hAnsi="Times New Roman"/>
          <w:sz w:val="20"/>
          <w:szCs w:val="20"/>
        </w:rPr>
      </w:pPr>
      <m:oMathPara>
        <m:oMath>
          <m:r>
            <w:rPr>
              <w:rFonts w:ascii="Cambria Math" w:hAnsi="Cambria Math"/>
              <w:sz w:val="20"/>
              <w:szCs w:val="20"/>
            </w:rPr>
            <m:t>A</m:t>
          </m:r>
          <m:d>
            <m:dPr>
              <m:ctrlPr>
                <w:rPr>
                  <w:rFonts w:ascii="Cambria Math" w:hAnsi="Times New Roman"/>
                  <w:i/>
                  <w:sz w:val="20"/>
                  <w:szCs w:val="20"/>
                </w:rPr>
              </m:ctrlPr>
            </m:dPr>
            <m:e>
              <m:r>
                <w:rPr>
                  <w:rFonts w:ascii="Cambria Math" w:hAnsi="Cambria Math"/>
                  <w:sz w:val="20"/>
                  <w:szCs w:val="20"/>
                </w:rPr>
                <m:t>k</m:t>
              </m:r>
            </m:e>
          </m:d>
          <m:r>
            <w:rPr>
              <w:rFonts w:ascii="Cambria Math" w:hAnsi="Times New Roman"/>
              <w:sz w:val="20"/>
              <w:szCs w:val="20"/>
            </w:rPr>
            <m:t>=</m:t>
          </m:r>
          <m:r>
            <w:rPr>
              <w:rFonts w:ascii="Cambria Math" w:hAnsi="Cambria Math"/>
              <w:sz w:val="20"/>
              <w:szCs w:val="20"/>
            </w:rPr>
            <m:t>P</m:t>
          </m:r>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Times New Roman"/>
                      <w:sz w:val="20"/>
                      <w:szCs w:val="20"/>
                    </w:rPr>
                    <m:t>1+</m:t>
                  </m:r>
                  <m:f>
                    <m:fPr>
                      <m:ctrlPr>
                        <w:rPr>
                          <w:rFonts w:ascii="Cambria Math" w:hAnsi="Times New Roman"/>
                          <w:i/>
                          <w:sz w:val="20"/>
                          <w:szCs w:val="20"/>
                        </w:rPr>
                      </m:ctrlPr>
                    </m:fPr>
                    <m:num>
                      <m:r>
                        <w:rPr>
                          <w:rFonts w:ascii="Cambria Math" w:hAnsi="Cambria Math"/>
                          <w:sz w:val="20"/>
                          <w:szCs w:val="20"/>
                        </w:rPr>
                        <m:t>R</m:t>
                      </m:r>
                    </m:num>
                    <m:den>
                      <m:r>
                        <w:rPr>
                          <w:rFonts w:ascii="Cambria Math" w:hAnsi="Times New Roman"/>
                          <w:sz w:val="20"/>
                          <w:szCs w:val="20"/>
                        </w:rPr>
                        <m:t>12</m:t>
                      </m:r>
                    </m:den>
                  </m:f>
                </m:e>
              </m:d>
            </m:e>
            <m:sup>
              <m:r>
                <w:rPr>
                  <w:rFonts w:ascii="Cambria Math" w:hAnsi="Cambria Math"/>
                  <w:sz w:val="20"/>
                  <w:szCs w:val="20"/>
                </w:rPr>
                <m:t>k</m:t>
              </m:r>
            </m:sup>
          </m:sSup>
          <m:r>
            <w:rPr>
              <w:rFonts w:ascii="Times New Roman" w:hAnsi="Times New Roman"/>
              <w:sz w:val="20"/>
              <w:szCs w:val="20"/>
            </w:rPr>
            <m:t>-</m:t>
          </m:r>
          <m:r>
            <w:rPr>
              <w:rFonts w:ascii="Cambria Math" w:hAnsi="Cambria Math"/>
              <w:sz w:val="20"/>
              <w:szCs w:val="20"/>
            </w:rPr>
            <m:t>Pr</m:t>
          </m:r>
          <m:nary>
            <m:naryPr>
              <m:chr m:val="∑"/>
              <m:limLoc m:val="undOvr"/>
              <m:ctrlPr>
                <w:rPr>
                  <w:rFonts w:ascii="Cambria Math" w:hAnsi="Times New Roman"/>
                  <w:i/>
                  <w:sz w:val="20"/>
                  <w:szCs w:val="20"/>
                </w:rPr>
              </m:ctrlPr>
            </m:naryPr>
            <m:sub>
              <m:r>
                <w:rPr>
                  <w:rFonts w:ascii="Cambria Math" w:hAnsi="Cambria Math"/>
                  <w:sz w:val="20"/>
                  <w:szCs w:val="20"/>
                </w:rPr>
                <m:t>j</m:t>
              </m:r>
              <m:r>
                <w:rPr>
                  <w:rFonts w:ascii="Cambria Math" w:hAnsi="Times New Roman"/>
                  <w:sz w:val="20"/>
                  <w:szCs w:val="20"/>
                </w:rPr>
                <m:t>=0</m:t>
              </m:r>
            </m:sub>
            <m:sup>
              <m:r>
                <w:rPr>
                  <w:rFonts w:ascii="Cambria Math" w:hAnsi="Cambria Math"/>
                  <w:sz w:val="20"/>
                  <w:szCs w:val="20"/>
                </w:rPr>
                <m:t>k</m:t>
              </m:r>
              <m:r>
                <w:rPr>
                  <w:rFonts w:ascii="Times New Roman" w:hAnsi="Times New Roman"/>
                  <w:sz w:val="20"/>
                  <w:szCs w:val="20"/>
                </w:rPr>
                <m:t>-</m:t>
              </m:r>
              <m:r>
                <w:rPr>
                  <w:rFonts w:ascii="Cambria Math" w:hAnsi="Times New Roman"/>
                  <w:sz w:val="20"/>
                  <w:szCs w:val="20"/>
                </w:rPr>
                <m:t>1</m:t>
              </m:r>
            </m:sup>
            <m:e>
              <m:sSup>
                <m:sSupPr>
                  <m:ctrlPr>
                    <w:rPr>
                      <w:rFonts w:ascii="Cambria Math" w:hAnsi="Times New Roman"/>
                      <w:i/>
                      <w:sz w:val="20"/>
                      <w:szCs w:val="20"/>
                    </w:rPr>
                  </m:ctrlPr>
                </m:sSupPr>
                <m:e>
                  <m:d>
                    <m:dPr>
                      <m:ctrlPr>
                        <w:rPr>
                          <w:rFonts w:ascii="Cambria Math" w:hAnsi="Times New Roman"/>
                          <w:i/>
                          <w:sz w:val="20"/>
                          <w:szCs w:val="20"/>
                        </w:rPr>
                      </m:ctrlPr>
                    </m:dPr>
                    <m:e>
                      <m:r>
                        <w:rPr>
                          <w:rFonts w:ascii="Cambria Math" w:hAnsi="Times New Roman"/>
                          <w:sz w:val="20"/>
                          <w:szCs w:val="20"/>
                        </w:rPr>
                        <m:t>1+</m:t>
                      </m:r>
                      <m:f>
                        <m:fPr>
                          <m:ctrlPr>
                            <w:rPr>
                              <w:rFonts w:ascii="Cambria Math" w:hAnsi="Times New Roman"/>
                              <w:i/>
                              <w:sz w:val="20"/>
                              <w:szCs w:val="20"/>
                            </w:rPr>
                          </m:ctrlPr>
                        </m:fPr>
                        <m:num>
                          <m:r>
                            <w:rPr>
                              <w:rFonts w:ascii="Cambria Math" w:hAnsi="Cambria Math"/>
                              <w:sz w:val="20"/>
                              <w:szCs w:val="20"/>
                            </w:rPr>
                            <m:t>R</m:t>
                          </m:r>
                        </m:num>
                        <m:den>
                          <m:r>
                            <w:rPr>
                              <w:rFonts w:ascii="Cambria Math" w:hAnsi="Times New Roman"/>
                              <w:sz w:val="20"/>
                              <w:szCs w:val="20"/>
                            </w:rPr>
                            <m:t>12</m:t>
                          </m:r>
                        </m:den>
                      </m:f>
                    </m:e>
                  </m:d>
                </m:e>
                <m:sup>
                  <m:r>
                    <w:rPr>
                      <w:rFonts w:ascii="Cambria Math" w:hAnsi="Cambria Math"/>
                      <w:sz w:val="20"/>
                      <w:szCs w:val="20"/>
                    </w:rPr>
                    <m:t>j</m:t>
                  </m:r>
                </m:sup>
              </m:sSup>
            </m:e>
          </m:nary>
        </m:oMath>
      </m:oMathPara>
    </w:p>
    <w:p w:rsidR="006555C9" w:rsidRDefault="006555C9" w:rsidP="008C1E5C">
      <w:pPr>
        <w:pStyle w:val="ListParagraph"/>
        <w:ind w:left="1440"/>
        <w:rPr>
          <w:rFonts w:ascii="Times New Roman" w:hAnsi="Times New Roman"/>
          <w:sz w:val="20"/>
          <w:szCs w:val="20"/>
        </w:rPr>
      </w:pPr>
    </w:p>
    <w:p w:rsidR="006555C9" w:rsidRDefault="006555C9" w:rsidP="008C1E5C">
      <w:pPr>
        <w:pStyle w:val="ListParagraph"/>
        <w:ind w:left="1440"/>
        <w:rPr>
          <w:rFonts w:ascii="Times New Roman" w:hAnsi="Times New Roman"/>
          <w:sz w:val="20"/>
          <w:szCs w:val="20"/>
        </w:rPr>
      </w:pPr>
    </w:p>
    <w:p w:rsidR="006555C9" w:rsidRDefault="006555C9" w:rsidP="008C1E5C">
      <w:pPr>
        <w:pStyle w:val="ListParagraph"/>
        <w:ind w:left="1440"/>
        <w:rPr>
          <w:rFonts w:ascii="Times New Roman" w:hAnsi="Times New Roman"/>
          <w:sz w:val="20"/>
          <w:szCs w:val="20"/>
        </w:rPr>
      </w:pPr>
    </w:p>
    <w:p w:rsidR="006555C9" w:rsidRDefault="006555C9" w:rsidP="008C1E5C">
      <w:pPr>
        <w:pStyle w:val="ListParagraph"/>
        <w:ind w:left="1440"/>
        <w:rPr>
          <w:rFonts w:ascii="Times New Roman" w:hAnsi="Times New Roman"/>
          <w:sz w:val="20"/>
          <w:szCs w:val="20"/>
        </w:rPr>
      </w:pPr>
    </w:p>
    <w:p w:rsidR="006555C9" w:rsidRPr="00C10A5F" w:rsidRDefault="006555C9" w:rsidP="008C1E5C">
      <w:pPr>
        <w:pStyle w:val="ListParagraph"/>
        <w:ind w:left="1440"/>
        <w:rPr>
          <w:rFonts w:ascii="Times New Roman" w:hAnsi="Times New Roman"/>
          <w:sz w:val="20"/>
          <w:szCs w:val="20"/>
        </w:rPr>
      </w:pPr>
    </w:p>
    <w:p w:rsidR="008C1E5C" w:rsidRPr="00C10A5F" w:rsidRDefault="008C1E5C" w:rsidP="008C1E5C">
      <w:pPr>
        <w:pStyle w:val="ListParagraph"/>
        <w:numPr>
          <w:ilvl w:val="0"/>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 xml:space="preserve">Suppose that for each mile of road, the government collects $200,000 in user taxes. Suppose it costs $1,000,000 to build each mile of road. Start with one mile of road in year 0. </w:t>
      </w:r>
    </w:p>
    <w:p w:rsidR="008C1E5C" w:rsidRDefault="008C1E5C" w:rsidP="008C1E5C">
      <w:pPr>
        <w:pStyle w:val="ListParagraph"/>
        <w:numPr>
          <w:ilvl w:val="1"/>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 xml:space="preserve"> After 1 year, this mile of road has generated $200,000. How much more road can be built for this amount? (Hint: the answer is a fraction of a mile.)</w:t>
      </w: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P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8C1E5C" w:rsidRDefault="008C1E5C" w:rsidP="008C1E5C">
      <w:pPr>
        <w:pStyle w:val="ListParagraph"/>
        <w:numPr>
          <w:ilvl w:val="1"/>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After you have added this fraction to the original mile, how much road do you have?</w:t>
      </w: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P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8C1E5C" w:rsidRDefault="008C1E5C" w:rsidP="008C1E5C">
      <w:pPr>
        <w:pStyle w:val="ListParagraph"/>
        <w:numPr>
          <w:ilvl w:val="1"/>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 xml:space="preserve"> How much user taxes will 1.2 miles of road generate in year 2?</w:t>
      </w: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P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8C1E5C" w:rsidRDefault="008C1E5C" w:rsidP="008C1E5C">
      <w:pPr>
        <w:pStyle w:val="ListParagraph"/>
        <w:numPr>
          <w:ilvl w:val="1"/>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How much additional road can be built for $240,000? (This will again be a fraction of a mile.)</w:t>
      </w: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P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8C1E5C" w:rsidRDefault="008C1E5C" w:rsidP="008C1E5C">
      <w:pPr>
        <w:pStyle w:val="ListParagraph"/>
        <w:numPr>
          <w:ilvl w:val="1"/>
          <w:numId w:val="1"/>
        </w:numPr>
        <w:autoSpaceDE w:val="0"/>
        <w:autoSpaceDN w:val="0"/>
        <w:adjustRightInd w:val="0"/>
        <w:spacing w:after="0" w:line="240" w:lineRule="auto"/>
        <w:rPr>
          <w:rFonts w:ascii="Times New Roman" w:eastAsiaTheme="minorHAnsi" w:hAnsi="Times New Roman"/>
          <w:sz w:val="20"/>
          <w:szCs w:val="20"/>
        </w:rPr>
      </w:pPr>
      <w:r w:rsidRPr="00C10A5F">
        <w:rPr>
          <w:rFonts w:ascii="Times New Roman" w:eastAsiaTheme="minorHAnsi" w:hAnsi="Times New Roman"/>
          <w:sz w:val="20"/>
          <w:szCs w:val="20"/>
        </w:rPr>
        <w:t>How many total miles of road are there, after this addition is built? (Add the fraction obtained in part c to the 1.2 miles of road from part b</w:t>
      </w:r>
      <w:proofErr w:type="gramStart"/>
      <w:r w:rsidRPr="00C10A5F">
        <w:rPr>
          <w:rFonts w:ascii="Times New Roman" w:eastAsiaTheme="minorHAnsi" w:hAnsi="Times New Roman"/>
          <w:sz w:val="20"/>
          <w:szCs w:val="20"/>
        </w:rPr>
        <w:t>. )</w:t>
      </w:r>
      <w:proofErr w:type="gramEnd"/>
      <w:r w:rsidRPr="00C10A5F">
        <w:rPr>
          <w:rFonts w:ascii="Times New Roman" w:eastAsiaTheme="minorHAnsi" w:hAnsi="Times New Roman"/>
          <w:sz w:val="20"/>
          <w:szCs w:val="20"/>
        </w:rPr>
        <w:t xml:space="preserve"> </w:t>
      </w: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6555C9" w:rsidRPr="006555C9" w:rsidRDefault="006555C9" w:rsidP="006555C9">
      <w:pPr>
        <w:autoSpaceDE w:val="0"/>
        <w:autoSpaceDN w:val="0"/>
        <w:adjustRightInd w:val="0"/>
        <w:spacing w:after="0" w:line="240" w:lineRule="auto"/>
        <w:rPr>
          <w:rFonts w:ascii="Times New Roman" w:eastAsiaTheme="minorHAnsi" w:hAnsi="Times New Roman"/>
          <w:sz w:val="20"/>
          <w:szCs w:val="20"/>
        </w:rPr>
      </w:pPr>
    </w:p>
    <w:p w:rsidR="008C1E5C" w:rsidRPr="006555C9" w:rsidRDefault="008C1E5C" w:rsidP="008C1E5C">
      <w:pPr>
        <w:pStyle w:val="ListParagraph"/>
        <w:numPr>
          <w:ilvl w:val="1"/>
          <w:numId w:val="1"/>
        </w:numPr>
        <w:autoSpaceDE w:val="0"/>
        <w:autoSpaceDN w:val="0"/>
        <w:adjustRightInd w:val="0"/>
        <w:spacing w:after="0" w:line="240" w:lineRule="auto"/>
        <w:rPr>
          <w:rFonts w:ascii="Times New Roman" w:hAnsi="Times New Roman"/>
          <w:sz w:val="20"/>
          <w:szCs w:val="20"/>
        </w:rPr>
      </w:pPr>
      <w:r w:rsidRPr="00C10A5F">
        <w:rPr>
          <w:rFonts w:ascii="Times New Roman" w:eastAsiaTheme="minorHAnsi" w:hAnsi="Times New Roman"/>
          <w:sz w:val="20"/>
          <w:szCs w:val="20"/>
        </w:rPr>
        <w:t>Continue in the same fashion. After 10 years, how many miles of road will there be, and how much gas tax will it generate?</w:t>
      </w:r>
    </w:p>
    <w:p w:rsidR="006555C9" w:rsidRDefault="006555C9" w:rsidP="006555C9">
      <w:pPr>
        <w:autoSpaceDE w:val="0"/>
        <w:autoSpaceDN w:val="0"/>
        <w:adjustRightInd w:val="0"/>
        <w:spacing w:after="0" w:line="240" w:lineRule="auto"/>
        <w:rPr>
          <w:rFonts w:ascii="Times New Roman" w:hAnsi="Times New Roman"/>
          <w:sz w:val="20"/>
          <w:szCs w:val="20"/>
        </w:rPr>
      </w:pPr>
    </w:p>
    <w:p w:rsidR="006555C9" w:rsidRDefault="006555C9" w:rsidP="006555C9">
      <w:pPr>
        <w:autoSpaceDE w:val="0"/>
        <w:autoSpaceDN w:val="0"/>
        <w:adjustRightInd w:val="0"/>
        <w:spacing w:after="0" w:line="240" w:lineRule="auto"/>
        <w:rPr>
          <w:rFonts w:ascii="Times New Roman" w:hAnsi="Times New Roman"/>
          <w:sz w:val="20"/>
          <w:szCs w:val="20"/>
        </w:rPr>
      </w:pPr>
    </w:p>
    <w:p w:rsidR="006555C9" w:rsidRPr="006555C9" w:rsidRDefault="006555C9" w:rsidP="006555C9">
      <w:pPr>
        <w:autoSpaceDE w:val="0"/>
        <w:autoSpaceDN w:val="0"/>
        <w:adjustRightInd w:val="0"/>
        <w:spacing w:after="0" w:line="240" w:lineRule="auto"/>
        <w:rPr>
          <w:rFonts w:ascii="Times New Roman" w:hAnsi="Times New Roman"/>
          <w:sz w:val="20"/>
          <w:szCs w:val="20"/>
        </w:rPr>
      </w:pPr>
    </w:p>
    <w:p w:rsidR="008C1E5C" w:rsidRPr="00C10A5F" w:rsidRDefault="008C1E5C" w:rsidP="008C1E5C">
      <w:pPr>
        <w:numPr>
          <w:ilvl w:val="0"/>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 xml:space="preserve"> Consider the following arguments.  If necessary, rephrase the first premise so that is has the form all S are P.  Draw a Venn diagram to determine whether the argument is valid.  Discuss the truth of the premises and state whether the argument is sound</w:t>
      </w:r>
      <w:r w:rsidRPr="00C10A5F">
        <w:rPr>
          <w:rFonts w:ascii="Times New Roman" w:eastAsia="Times New Roman" w:hAnsi="Times New Roman"/>
          <w:color w:val="444444"/>
          <w:sz w:val="20"/>
          <w:szCs w:val="20"/>
        </w:rPr>
        <w:t xml:space="preserve">. </w:t>
      </w:r>
    </w:p>
    <w:p w:rsidR="0061746B" w:rsidRPr="00C10A5F" w:rsidRDefault="0061746B" w:rsidP="0061746B">
      <w:pPr>
        <w:numPr>
          <w:ilvl w:val="1"/>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C10A5F">
        <w:rPr>
          <w:rFonts w:ascii="Times New Roman" w:eastAsia="Times New Roman" w:hAnsi="Times New Roman"/>
          <w:color w:val="444444"/>
          <w:sz w:val="20"/>
          <w:szCs w:val="20"/>
        </w:rPr>
        <w:t>First Example:</w:t>
      </w:r>
    </w:p>
    <w:p w:rsidR="0061746B" w:rsidRPr="00C10A5F"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Premise:  All European countries use the euro as currency.</w:t>
      </w:r>
    </w:p>
    <w:p w:rsidR="0061746B" w:rsidRPr="00C10A5F"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Premise:  Great Britain is a European country</w:t>
      </w:r>
    </w:p>
    <w:p w:rsidR="0061746B"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 Conclusion:  Great Britain uses the euro as currency.</w:t>
      </w:r>
    </w:p>
    <w:p w:rsidR="006555C9" w:rsidRDefault="006555C9" w:rsidP="006555C9">
      <w:pPr>
        <w:shd w:val="clear" w:color="auto" w:fill="FFFFFF"/>
        <w:spacing w:before="100" w:beforeAutospacing="1" w:after="60" w:line="240" w:lineRule="auto"/>
        <w:ind w:right="-270"/>
        <w:rPr>
          <w:rFonts w:ascii="Times New Roman" w:eastAsia="Times New Roman" w:hAnsi="Times New Roman"/>
          <w:color w:val="444444"/>
          <w:sz w:val="20"/>
          <w:szCs w:val="20"/>
        </w:rPr>
      </w:pPr>
    </w:p>
    <w:p w:rsidR="006555C9" w:rsidRPr="00C10A5F" w:rsidRDefault="006555C9" w:rsidP="006555C9">
      <w:pPr>
        <w:shd w:val="clear" w:color="auto" w:fill="FFFFFF"/>
        <w:spacing w:before="100" w:beforeAutospacing="1" w:after="60" w:line="240" w:lineRule="auto"/>
        <w:ind w:right="-270"/>
        <w:rPr>
          <w:rFonts w:ascii="Times New Roman" w:eastAsia="Times New Roman" w:hAnsi="Times New Roman"/>
          <w:color w:val="444444"/>
          <w:sz w:val="20"/>
          <w:szCs w:val="20"/>
        </w:rPr>
      </w:pPr>
    </w:p>
    <w:p w:rsidR="0061746B" w:rsidRPr="00C10A5F" w:rsidRDefault="0061746B" w:rsidP="0061746B">
      <w:pPr>
        <w:numPr>
          <w:ilvl w:val="1"/>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C10A5F">
        <w:rPr>
          <w:rFonts w:ascii="Times New Roman" w:eastAsia="Times New Roman" w:hAnsi="Times New Roman"/>
          <w:color w:val="444444"/>
          <w:sz w:val="20"/>
          <w:szCs w:val="20"/>
        </w:rPr>
        <w:lastRenderedPageBreak/>
        <w:t>Second Example:</w:t>
      </w:r>
    </w:p>
    <w:p w:rsidR="0061746B" w:rsidRPr="00C10A5F"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 xml:space="preserve"> Premise:  All dairy products contain protein.</w:t>
      </w:r>
    </w:p>
    <w:p w:rsidR="0061746B" w:rsidRPr="00C10A5F"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Premise:  Soybeans contain protein.</w:t>
      </w:r>
    </w:p>
    <w:p w:rsidR="008C1E5C" w:rsidRDefault="008C1E5C" w:rsidP="0061746B">
      <w:pPr>
        <w:numPr>
          <w:ilvl w:val="2"/>
          <w:numId w:val="1"/>
        </w:numPr>
        <w:shd w:val="clear" w:color="auto" w:fill="FFFFFF"/>
        <w:spacing w:before="100" w:beforeAutospacing="1" w:after="60" w:line="240" w:lineRule="auto"/>
        <w:ind w:right="-270"/>
        <w:rPr>
          <w:rFonts w:ascii="Times New Roman" w:eastAsia="Times New Roman" w:hAnsi="Times New Roman"/>
          <w:color w:val="444444"/>
          <w:sz w:val="20"/>
          <w:szCs w:val="20"/>
        </w:rPr>
      </w:pPr>
      <w:r w:rsidRPr="008C1E5C">
        <w:rPr>
          <w:rFonts w:ascii="Times New Roman" w:eastAsia="Times New Roman" w:hAnsi="Times New Roman"/>
          <w:color w:val="444444"/>
          <w:sz w:val="20"/>
          <w:szCs w:val="20"/>
        </w:rPr>
        <w:t> Conclusion:  Soybeans are dairy products.</w:t>
      </w:r>
    </w:p>
    <w:p w:rsidR="006555C9" w:rsidRDefault="006555C9" w:rsidP="006555C9">
      <w:pPr>
        <w:shd w:val="clear" w:color="auto" w:fill="FFFFFF"/>
        <w:spacing w:before="100" w:beforeAutospacing="1" w:after="60" w:line="240" w:lineRule="auto"/>
        <w:ind w:right="-270"/>
        <w:rPr>
          <w:rFonts w:ascii="Times New Roman" w:eastAsia="Times New Roman" w:hAnsi="Times New Roman"/>
          <w:color w:val="444444"/>
          <w:sz w:val="20"/>
          <w:szCs w:val="20"/>
        </w:rPr>
      </w:pPr>
    </w:p>
    <w:p w:rsidR="006555C9" w:rsidRPr="008C1E5C" w:rsidRDefault="006555C9" w:rsidP="006555C9">
      <w:pPr>
        <w:shd w:val="clear" w:color="auto" w:fill="FFFFFF"/>
        <w:spacing w:before="100" w:beforeAutospacing="1" w:after="60" w:line="240" w:lineRule="auto"/>
        <w:ind w:right="-270"/>
        <w:rPr>
          <w:rFonts w:ascii="Times New Roman" w:eastAsia="Times New Roman" w:hAnsi="Times New Roman"/>
          <w:color w:val="444444"/>
          <w:sz w:val="20"/>
          <w:szCs w:val="20"/>
        </w:rPr>
      </w:pPr>
    </w:p>
    <w:p w:rsidR="0061746B" w:rsidRPr="00C10A5F" w:rsidRDefault="0061746B" w:rsidP="0061746B">
      <w:pPr>
        <w:numPr>
          <w:ilvl w:val="0"/>
          <w:numId w:val="1"/>
        </w:numPr>
        <w:shd w:val="clear" w:color="auto" w:fill="FFFFFF"/>
        <w:spacing w:after="0" w:line="240" w:lineRule="auto"/>
        <w:ind w:right="-270"/>
        <w:rPr>
          <w:rFonts w:ascii="Times New Roman" w:eastAsia="Times New Roman" w:hAnsi="Times New Roman"/>
          <w:color w:val="444444"/>
          <w:sz w:val="20"/>
          <w:szCs w:val="20"/>
        </w:rPr>
      </w:pPr>
      <w:r w:rsidRPr="0061746B">
        <w:rPr>
          <w:rFonts w:ascii="Times New Roman" w:eastAsia="Times New Roman" w:hAnsi="Times New Roman"/>
          <w:color w:val="444444"/>
          <w:sz w:val="20"/>
          <w:szCs w:val="20"/>
        </w:rPr>
        <w:t xml:space="preserve">    Suppose a 1-square-meter panel of solar cells </w:t>
      </w:r>
      <w:r w:rsidRPr="00C10A5F">
        <w:rPr>
          <w:rFonts w:ascii="Times New Roman" w:eastAsia="Times New Roman" w:hAnsi="Times New Roman"/>
          <w:color w:val="444444"/>
          <w:sz w:val="20"/>
          <w:szCs w:val="20"/>
        </w:rPr>
        <w:t xml:space="preserve">with 100% efficiency produces 1000 Watts of power.  If a solar panel </w:t>
      </w:r>
      <w:r w:rsidRPr="0061746B">
        <w:rPr>
          <w:rFonts w:ascii="Times New Roman" w:eastAsia="Times New Roman" w:hAnsi="Times New Roman"/>
          <w:color w:val="444444"/>
          <w:sz w:val="20"/>
          <w:szCs w:val="20"/>
        </w:rPr>
        <w:t xml:space="preserve">has an efficiency of 20% and receives the equivalent of 6 hours of direct sunlight per day.  </w:t>
      </w:r>
    </w:p>
    <w:p w:rsidR="0061746B" w:rsidRDefault="0061746B" w:rsidP="0061746B">
      <w:pPr>
        <w:numPr>
          <w:ilvl w:val="1"/>
          <w:numId w:val="1"/>
        </w:numPr>
        <w:shd w:val="clear" w:color="auto" w:fill="FFFFFF"/>
        <w:spacing w:after="0" w:line="240" w:lineRule="auto"/>
        <w:ind w:right="-270"/>
        <w:rPr>
          <w:rFonts w:ascii="Times New Roman" w:eastAsia="Times New Roman" w:hAnsi="Times New Roman"/>
          <w:color w:val="444444"/>
          <w:sz w:val="20"/>
          <w:szCs w:val="20"/>
        </w:rPr>
      </w:pPr>
      <w:r w:rsidRPr="0061746B">
        <w:rPr>
          <w:rFonts w:ascii="Times New Roman" w:eastAsia="Times New Roman" w:hAnsi="Times New Roman"/>
          <w:color w:val="444444"/>
          <w:sz w:val="20"/>
          <w:szCs w:val="20"/>
        </w:rPr>
        <w:t xml:space="preserve">How much energy, in joules, can it produce each day? (1 Watt = 1 Joule/sec; 60 Watts * 10 sec = 600 Joules) </w:t>
      </w: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Pr="00C10A5F"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1746B" w:rsidRDefault="0061746B" w:rsidP="0061746B">
      <w:pPr>
        <w:numPr>
          <w:ilvl w:val="1"/>
          <w:numId w:val="1"/>
        </w:numPr>
        <w:shd w:val="clear" w:color="auto" w:fill="FFFFFF"/>
        <w:spacing w:after="0" w:line="240" w:lineRule="auto"/>
        <w:ind w:right="-270"/>
        <w:rPr>
          <w:rFonts w:ascii="Times New Roman" w:eastAsia="Times New Roman" w:hAnsi="Times New Roman"/>
          <w:color w:val="444444"/>
          <w:sz w:val="20"/>
          <w:szCs w:val="20"/>
        </w:rPr>
      </w:pPr>
      <w:r w:rsidRPr="0061746B">
        <w:rPr>
          <w:rFonts w:ascii="Times New Roman" w:eastAsia="Times New Roman" w:hAnsi="Times New Roman"/>
          <w:color w:val="444444"/>
          <w:sz w:val="20"/>
          <w:szCs w:val="20"/>
        </w:rPr>
        <w:t>What average power, in watts, does the panel produce</w:t>
      </w:r>
      <w:r w:rsidRPr="00C10A5F">
        <w:rPr>
          <w:rFonts w:ascii="Times New Roman" w:eastAsia="Times New Roman" w:hAnsi="Times New Roman"/>
          <w:color w:val="444444"/>
          <w:sz w:val="20"/>
          <w:szCs w:val="20"/>
        </w:rPr>
        <w:t>?  (Consider what fraction of the day 6 hrs is.)</w:t>
      </w: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Pr="00C10A5F"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1746B" w:rsidRDefault="0061746B" w:rsidP="0061746B">
      <w:pPr>
        <w:numPr>
          <w:ilvl w:val="1"/>
          <w:numId w:val="1"/>
        </w:numPr>
        <w:shd w:val="clear" w:color="auto" w:fill="FFFFFF"/>
        <w:spacing w:after="0" w:line="240" w:lineRule="auto"/>
        <w:ind w:right="-270"/>
        <w:rPr>
          <w:rFonts w:ascii="Times New Roman" w:eastAsia="Times New Roman" w:hAnsi="Times New Roman"/>
          <w:color w:val="444444"/>
          <w:sz w:val="20"/>
          <w:szCs w:val="20"/>
        </w:rPr>
      </w:pPr>
      <w:r w:rsidRPr="0061746B">
        <w:rPr>
          <w:rFonts w:ascii="Times New Roman" w:eastAsia="Times New Roman" w:hAnsi="Times New Roman"/>
          <w:color w:val="444444"/>
          <w:sz w:val="20"/>
          <w:szCs w:val="20"/>
        </w:rPr>
        <w:t xml:space="preserve"> Suppose you want to supply 1 kilowatt of power to a house </w:t>
      </w:r>
      <w:proofErr w:type="gramStart"/>
      <w:r w:rsidRPr="0061746B">
        <w:rPr>
          <w:rFonts w:ascii="Times New Roman" w:eastAsia="Times New Roman" w:hAnsi="Times New Roman"/>
          <w:color w:val="444444"/>
          <w:sz w:val="20"/>
          <w:szCs w:val="20"/>
        </w:rPr>
        <w:t>( the</w:t>
      </w:r>
      <w:proofErr w:type="gramEnd"/>
      <w:r w:rsidRPr="0061746B">
        <w:rPr>
          <w:rFonts w:ascii="Times New Roman" w:eastAsia="Times New Roman" w:hAnsi="Times New Roman"/>
          <w:color w:val="444444"/>
          <w:sz w:val="20"/>
          <w:szCs w:val="20"/>
        </w:rPr>
        <w:t xml:space="preserve"> average household power requirement by putting solar panels on its roof.  For the solar cells described in exercise 1, how many square meters of solar panels would you need?  Assume that you can make use of the average power from the solar cells (by, for example, storing the energy in batteries until it is needed).</w:t>
      </w: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6555C9" w:rsidRPr="0061746B" w:rsidRDefault="006555C9" w:rsidP="006555C9">
      <w:pPr>
        <w:shd w:val="clear" w:color="auto" w:fill="FFFFFF"/>
        <w:spacing w:after="0" w:line="240" w:lineRule="auto"/>
        <w:ind w:right="-270"/>
        <w:rPr>
          <w:rFonts w:ascii="Times New Roman" w:eastAsia="Times New Roman" w:hAnsi="Times New Roman"/>
          <w:color w:val="444444"/>
          <w:sz w:val="20"/>
          <w:szCs w:val="20"/>
        </w:rPr>
      </w:pPr>
    </w:p>
    <w:p w:rsidR="008C1E5C" w:rsidRPr="00C10A5F" w:rsidRDefault="0061746B" w:rsidP="008C1E5C">
      <w:pPr>
        <w:pStyle w:val="ListParagraph"/>
        <w:numPr>
          <w:ilvl w:val="0"/>
          <w:numId w:val="1"/>
        </w:numPr>
        <w:rPr>
          <w:rFonts w:ascii="Times New Roman" w:hAnsi="Times New Roman"/>
          <w:sz w:val="20"/>
          <w:szCs w:val="20"/>
        </w:rPr>
      </w:pPr>
      <w:r w:rsidRPr="00C10A5F">
        <w:rPr>
          <w:rFonts w:ascii="Times New Roman" w:hAnsi="Times New Roman"/>
          <w:sz w:val="20"/>
          <w:szCs w:val="20"/>
        </w:rPr>
        <w:t>If it takes 10 minutes to shower, and 7000 people share 20 showers in a gym, to which they have access for 15 hours a day, compute the shower-demand:  number of people times amount of time per shower; and the shower-availability: the number of shower-hours available per day.  How often may each person shower?</w:t>
      </w:r>
    </w:p>
    <w:p w:rsidR="008944B9" w:rsidRDefault="008944B9" w:rsidP="008944B9">
      <w:pPr>
        <w:pStyle w:val="ListParagraph"/>
        <w:ind w:left="1440"/>
      </w:pPr>
    </w:p>
    <w:sectPr w:rsidR="008944B9" w:rsidSect="00C10A5F">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13E"/>
    <w:multiLevelType w:val="hybridMultilevel"/>
    <w:tmpl w:val="B832EE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53240C"/>
    <w:multiLevelType w:val="hybridMultilevel"/>
    <w:tmpl w:val="6A666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30224"/>
    <w:multiLevelType w:val="multilevel"/>
    <w:tmpl w:val="A39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0395B"/>
    <w:multiLevelType w:val="hybridMultilevel"/>
    <w:tmpl w:val="2FB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46A65"/>
    <w:multiLevelType w:val="hybridMultilevel"/>
    <w:tmpl w:val="36549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86489"/>
    <w:multiLevelType w:val="hybridMultilevel"/>
    <w:tmpl w:val="6A62AD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F4A5502"/>
    <w:multiLevelType w:val="hybridMultilevel"/>
    <w:tmpl w:val="10DE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82820"/>
    <w:multiLevelType w:val="multilevel"/>
    <w:tmpl w:val="1A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731"/>
    <w:rsid w:val="00077B4E"/>
    <w:rsid w:val="00203C24"/>
    <w:rsid w:val="00226822"/>
    <w:rsid w:val="0023757F"/>
    <w:rsid w:val="005F4DEA"/>
    <w:rsid w:val="0061746B"/>
    <w:rsid w:val="006555C9"/>
    <w:rsid w:val="006761B0"/>
    <w:rsid w:val="006B4F2F"/>
    <w:rsid w:val="008944B9"/>
    <w:rsid w:val="00894731"/>
    <w:rsid w:val="008C1E5C"/>
    <w:rsid w:val="009B0CAE"/>
    <w:rsid w:val="00C10A5F"/>
    <w:rsid w:val="00C16B9E"/>
    <w:rsid w:val="00FC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30"/>
        <o:r id="V:Rule9" type="connector" idref="#_x0000_s1028"/>
        <o:r id="V:Rule10" type="connector" idref="#_x0000_s1033"/>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31"/>
    <w:pPr>
      <w:ind w:left="720"/>
      <w:contextualSpacing/>
    </w:pPr>
  </w:style>
  <w:style w:type="paragraph" w:styleId="NormalWeb">
    <w:name w:val="Normal (Web)"/>
    <w:basedOn w:val="Normal"/>
    <w:uiPriority w:val="99"/>
    <w:semiHidden/>
    <w:unhideWhenUsed/>
    <w:rsid w:val="008947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9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31"/>
    <w:rPr>
      <w:rFonts w:ascii="Tahoma" w:eastAsia="Calibri" w:hAnsi="Tahoma" w:cs="Tahoma"/>
      <w:sz w:val="16"/>
      <w:szCs w:val="16"/>
    </w:rPr>
  </w:style>
  <w:style w:type="character" w:styleId="PlaceholderText">
    <w:name w:val="Placeholder Text"/>
    <w:basedOn w:val="DefaultParagraphFont"/>
    <w:uiPriority w:val="99"/>
    <w:semiHidden/>
    <w:rsid w:val="00894731"/>
    <w:rPr>
      <w:color w:val="808080"/>
    </w:rPr>
  </w:style>
</w:styles>
</file>

<file path=word/webSettings.xml><?xml version="1.0" encoding="utf-8"?>
<w:webSettings xmlns:r="http://schemas.openxmlformats.org/officeDocument/2006/relationships" xmlns:w="http://schemas.openxmlformats.org/wordprocessingml/2006/main">
  <w:divs>
    <w:div w:id="231238931">
      <w:bodyDiv w:val="1"/>
      <w:marLeft w:val="0"/>
      <w:marRight w:val="0"/>
      <w:marTop w:val="0"/>
      <w:marBottom w:val="0"/>
      <w:divBdr>
        <w:top w:val="none" w:sz="0" w:space="0" w:color="auto"/>
        <w:left w:val="none" w:sz="0" w:space="0" w:color="auto"/>
        <w:bottom w:val="none" w:sz="0" w:space="0" w:color="auto"/>
        <w:right w:val="none" w:sz="0" w:space="0" w:color="auto"/>
      </w:divBdr>
      <w:divsChild>
        <w:div w:id="527761969">
          <w:marLeft w:val="0"/>
          <w:marRight w:val="0"/>
          <w:marTop w:val="180"/>
          <w:marBottom w:val="0"/>
          <w:divBdr>
            <w:top w:val="none" w:sz="0" w:space="0" w:color="auto"/>
            <w:left w:val="none" w:sz="0" w:space="0" w:color="auto"/>
            <w:bottom w:val="none" w:sz="0" w:space="0" w:color="auto"/>
            <w:right w:val="none" w:sz="0" w:space="0" w:color="auto"/>
          </w:divBdr>
          <w:divsChild>
            <w:div w:id="577130923">
              <w:marLeft w:val="3330"/>
              <w:marRight w:val="180"/>
              <w:marTop w:val="0"/>
              <w:marBottom w:val="0"/>
              <w:divBdr>
                <w:top w:val="none" w:sz="0" w:space="0" w:color="auto"/>
                <w:left w:val="none" w:sz="0" w:space="0" w:color="auto"/>
                <w:bottom w:val="none" w:sz="0" w:space="0" w:color="auto"/>
                <w:right w:val="none" w:sz="0" w:space="0" w:color="auto"/>
              </w:divBdr>
              <w:divsChild>
                <w:div w:id="288971556">
                  <w:marLeft w:val="0"/>
                  <w:marRight w:val="0"/>
                  <w:marTop w:val="0"/>
                  <w:marBottom w:val="0"/>
                  <w:divBdr>
                    <w:top w:val="none" w:sz="0" w:space="0" w:color="auto"/>
                    <w:left w:val="none" w:sz="0" w:space="0" w:color="auto"/>
                    <w:bottom w:val="none" w:sz="0" w:space="0" w:color="auto"/>
                    <w:right w:val="none" w:sz="0" w:space="0" w:color="auto"/>
                  </w:divBdr>
                  <w:divsChild>
                    <w:div w:id="224343644">
                      <w:marLeft w:val="0"/>
                      <w:marRight w:val="0"/>
                      <w:marTop w:val="0"/>
                      <w:marBottom w:val="0"/>
                      <w:divBdr>
                        <w:top w:val="none" w:sz="0" w:space="0" w:color="auto"/>
                        <w:left w:val="none" w:sz="0" w:space="0" w:color="auto"/>
                        <w:bottom w:val="none" w:sz="0" w:space="0" w:color="auto"/>
                        <w:right w:val="none" w:sz="0" w:space="0" w:color="auto"/>
                      </w:divBdr>
                      <w:divsChild>
                        <w:div w:id="1559588418">
                          <w:marLeft w:val="0"/>
                          <w:marRight w:val="0"/>
                          <w:marTop w:val="0"/>
                          <w:marBottom w:val="0"/>
                          <w:divBdr>
                            <w:top w:val="single" w:sz="6" w:space="0" w:color="AAAAAA"/>
                            <w:left w:val="single" w:sz="6" w:space="0" w:color="AAAAAA"/>
                            <w:bottom w:val="single" w:sz="6" w:space="0" w:color="AAAAAA"/>
                            <w:right w:val="single" w:sz="6" w:space="0" w:color="AAAAAA"/>
                          </w:divBdr>
                          <w:divsChild>
                            <w:div w:id="1133792320">
                              <w:marLeft w:val="0"/>
                              <w:marRight w:val="0"/>
                              <w:marTop w:val="0"/>
                              <w:marBottom w:val="0"/>
                              <w:divBdr>
                                <w:top w:val="none" w:sz="0" w:space="0" w:color="auto"/>
                                <w:left w:val="none" w:sz="0" w:space="0" w:color="auto"/>
                                <w:bottom w:val="none" w:sz="0" w:space="0" w:color="auto"/>
                                <w:right w:val="none" w:sz="0" w:space="0" w:color="auto"/>
                              </w:divBdr>
                              <w:divsChild>
                                <w:div w:id="32653191">
                                  <w:marLeft w:val="0"/>
                                  <w:marRight w:val="0"/>
                                  <w:marTop w:val="0"/>
                                  <w:marBottom w:val="0"/>
                                  <w:divBdr>
                                    <w:top w:val="none" w:sz="0" w:space="0" w:color="auto"/>
                                    <w:left w:val="none" w:sz="0" w:space="0" w:color="auto"/>
                                    <w:bottom w:val="none" w:sz="0" w:space="0" w:color="auto"/>
                                    <w:right w:val="none" w:sz="0" w:space="0" w:color="auto"/>
                                  </w:divBdr>
                                  <w:divsChild>
                                    <w:div w:id="1963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81454">
      <w:bodyDiv w:val="1"/>
      <w:marLeft w:val="0"/>
      <w:marRight w:val="0"/>
      <w:marTop w:val="0"/>
      <w:marBottom w:val="0"/>
      <w:divBdr>
        <w:top w:val="none" w:sz="0" w:space="0" w:color="auto"/>
        <w:left w:val="none" w:sz="0" w:space="0" w:color="auto"/>
        <w:bottom w:val="none" w:sz="0" w:space="0" w:color="auto"/>
        <w:right w:val="none" w:sz="0" w:space="0" w:color="auto"/>
      </w:divBdr>
      <w:divsChild>
        <w:div w:id="1315797348">
          <w:marLeft w:val="0"/>
          <w:marRight w:val="0"/>
          <w:marTop w:val="180"/>
          <w:marBottom w:val="0"/>
          <w:divBdr>
            <w:top w:val="none" w:sz="0" w:space="0" w:color="auto"/>
            <w:left w:val="none" w:sz="0" w:space="0" w:color="auto"/>
            <w:bottom w:val="none" w:sz="0" w:space="0" w:color="auto"/>
            <w:right w:val="none" w:sz="0" w:space="0" w:color="auto"/>
          </w:divBdr>
          <w:divsChild>
            <w:div w:id="1453479313">
              <w:marLeft w:val="3330"/>
              <w:marRight w:val="180"/>
              <w:marTop w:val="0"/>
              <w:marBottom w:val="0"/>
              <w:divBdr>
                <w:top w:val="none" w:sz="0" w:space="0" w:color="auto"/>
                <w:left w:val="none" w:sz="0" w:space="0" w:color="auto"/>
                <w:bottom w:val="none" w:sz="0" w:space="0" w:color="auto"/>
                <w:right w:val="none" w:sz="0" w:space="0" w:color="auto"/>
              </w:divBdr>
              <w:divsChild>
                <w:div w:id="409037740">
                  <w:marLeft w:val="0"/>
                  <w:marRight w:val="0"/>
                  <w:marTop w:val="0"/>
                  <w:marBottom w:val="0"/>
                  <w:divBdr>
                    <w:top w:val="none" w:sz="0" w:space="0" w:color="auto"/>
                    <w:left w:val="none" w:sz="0" w:space="0" w:color="auto"/>
                    <w:bottom w:val="none" w:sz="0" w:space="0" w:color="auto"/>
                    <w:right w:val="none" w:sz="0" w:space="0" w:color="auto"/>
                  </w:divBdr>
                  <w:divsChild>
                    <w:div w:id="690033129">
                      <w:marLeft w:val="0"/>
                      <w:marRight w:val="0"/>
                      <w:marTop w:val="0"/>
                      <w:marBottom w:val="0"/>
                      <w:divBdr>
                        <w:top w:val="none" w:sz="0" w:space="0" w:color="auto"/>
                        <w:left w:val="none" w:sz="0" w:space="0" w:color="auto"/>
                        <w:bottom w:val="none" w:sz="0" w:space="0" w:color="auto"/>
                        <w:right w:val="none" w:sz="0" w:space="0" w:color="auto"/>
                      </w:divBdr>
                      <w:divsChild>
                        <w:div w:id="1549956572">
                          <w:marLeft w:val="0"/>
                          <w:marRight w:val="0"/>
                          <w:marTop w:val="0"/>
                          <w:marBottom w:val="0"/>
                          <w:divBdr>
                            <w:top w:val="single" w:sz="6" w:space="0" w:color="AAAAAA"/>
                            <w:left w:val="single" w:sz="6" w:space="0" w:color="AAAAAA"/>
                            <w:bottom w:val="single" w:sz="6" w:space="0" w:color="AAAAAA"/>
                            <w:right w:val="single" w:sz="6" w:space="0" w:color="AAAAAA"/>
                          </w:divBdr>
                          <w:divsChild>
                            <w:div w:id="115831468">
                              <w:marLeft w:val="0"/>
                              <w:marRight w:val="0"/>
                              <w:marTop w:val="0"/>
                              <w:marBottom w:val="0"/>
                              <w:divBdr>
                                <w:top w:val="none" w:sz="0" w:space="0" w:color="auto"/>
                                <w:left w:val="none" w:sz="0" w:space="0" w:color="auto"/>
                                <w:bottom w:val="none" w:sz="0" w:space="0" w:color="auto"/>
                                <w:right w:val="none" w:sz="0" w:space="0" w:color="auto"/>
                              </w:divBdr>
                              <w:divsChild>
                                <w:div w:id="1735154064">
                                  <w:marLeft w:val="0"/>
                                  <w:marRight w:val="0"/>
                                  <w:marTop w:val="0"/>
                                  <w:marBottom w:val="0"/>
                                  <w:divBdr>
                                    <w:top w:val="none" w:sz="0" w:space="0" w:color="auto"/>
                                    <w:left w:val="none" w:sz="0" w:space="0" w:color="auto"/>
                                    <w:bottom w:val="none" w:sz="0" w:space="0" w:color="auto"/>
                                    <w:right w:val="none" w:sz="0" w:space="0" w:color="auto"/>
                                  </w:divBdr>
                                  <w:divsChild>
                                    <w:div w:id="2073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8BC3E-B952-4C86-9ADA-DC13BB6D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 </cp:lastModifiedBy>
  <cp:revision>4</cp:revision>
  <dcterms:created xsi:type="dcterms:W3CDTF">2012-12-05T17:14:00Z</dcterms:created>
  <dcterms:modified xsi:type="dcterms:W3CDTF">2012-12-05T17:24:00Z</dcterms:modified>
</cp:coreProperties>
</file>